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93" w:rsidRDefault="00D11893" w:rsidP="00D118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D11893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Меланома</w:t>
      </w:r>
    </w:p>
    <w:p w:rsidR="00D11893" w:rsidRDefault="00D11893" w:rsidP="00D118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</w:p>
    <w:p w:rsidR="00D11893" w:rsidRDefault="00D11893" w:rsidP="00D118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D11893">
        <w:rPr>
          <w:rFonts w:ascii="Times New Roman" w:hAnsi="Times New Roman"/>
          <w:b/>
          <w:i/>
          <w:noProof/>
          <w:sz w:val="28"/>
          <w:szCs w:val="28"/>
          <w:u w:val="single"/>
          <w:shd w:val="clear" w:color="auto" w:fill="FFFFFF"/>
          <w:lang w:eastAsia="ru-RU"/>
        </w:rPr>
        <w:drawing>
          <wp:inline distT="0" distB="0" distL="0" distR="0" wp14:anchorId="2F00A056" wp14:editId="4613D930">
            <wp:extent cx="2847975" cy="1733550"/>
            <wp:effectExtent l="0" t="0" r="9525" b="0"/>
            <wp:docPr id="2050" name="Picture 2" descr="http://i258.photobucket.com/albums/hh269/dr_jamais/melanomavar_zpsovfp8g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258.photobucket.com/albums/hh269/dr_jamais/melanomavar_zpsovfp8g6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7" r="-346"/>
                    <a:stretch/>
                  </pic:blipFill>
                  <pic:spPr bwMode="auto">
                    <a:xfrm>
                      <a:off x="0" y="0"/>
                      <a:ext cx="2847681" cy="17333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sz w:val="28"/>
          <w:szCs w:val="28"/>
          <w:shd w:val="clear" w:color="auto" w:fill="FFFFFF"/>
        </w:rPr>
        <w:t>Меланома</w:t>
      </w:r>
      <w:proofErr w:type="gramStart"/>
      <w:r w:rsidRPr="00D1189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proofErr w:type="gram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имеет вид пятна или округлой опухоли темно-коричневого, синевато-черного или аспидно-черного цвета, часто с неравномерной окраской, с гладкой или бугристой поверхностью, без волос.</w:t>
      </w:r>
    </w:p>
    <w:p w:rsid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Меланома развивается из </w:t>
      </w:r>
      <w:proofErr w:type="gram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приобретенных</w:t>
      </w:r>
      <w:proofErr w:type="gram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врожденных пигментных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невусов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!</w:t>
      </w:r>
    </w:p>
    <w:p w:rsid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Заболевание наблюдается в любом возрасте.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У детей – исключительно редко.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У мужчин она чаще локализуется на туловище.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 женщин – на нижних </w:t>
      </w:r>
      <w:proofErr w:type="gram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конечностях</w:t>
      </w:r>
      <w:proofErr w:type="gram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Пол значения не имеет.</w:t>
      </w:r>
    </w:p>
    <w:p w:rsid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Факторы риска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Основной этиологический фактор – генетические аспекты.</w:t>
      </w:r>
    </w:p>
    <w:p w:rsidR="00F82C29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867B84"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Наличие предшественников меланомы (от 30 до 50% меланом развиваются из предшествующего пигментного образования);</w:t>
      </w:r>
    </w:p>
    <w:p w:rsidR="00F82C29" w:rsidRPr="00D11893" w:rsidRDefault="00867B84" w:rsidP="00867B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Неблагоприятный семейный анамнез (у родителей, детей, братьев или сестер были меланомы);</w:t>
      </w:r>
    </w:p>
    <w:p w:rsidR="00F82C29" w:rsidRPr="00D11893" w:rsidRDefault="00867B84" w:rsidP="00867B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Фототип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кожи 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II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(склонность к солнечным ожогам кожи, частое посещение соляриев, рыжие волосы, голубые глаза, светлая кожа);</w:t>
      </w:r>
    </w:p>
    <w:p w:rsidR="00F82C29" w:rsidRPr="00D11893" w:rsidRDefault="00867B84" w:rsidP="00867B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Более 50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меланоцитарных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невусов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диаметром 2мм;</w:t>
      </w:r>
    </w:p>
    <w:p w:rsidR="00F82C29" w:rsidRPr="00D11893" w:rsidRDefault="00867B84" w:rsidP="00867B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 и более атипичных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меланоцитарных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невуса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82C29" w:rsidRPr="00D11893" w:rsidRDefault="00867B84" w:rsidP="00867B8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3 и более эпизода тяжелых солнечных ожогов кожи в течение жизни.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Одним из основных пусковых механизмов развития меланомы является увеличение суммарного времени воздействия УФО (избыточная инсоляция) на кожу человека.</w:t>
      </w:r>
    </w:p>
    <w:p w:rsid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Типы меланомы</w:t>
      </w:r>
    </w:p>
    <w:p w:rsidR="00D11893" w:rsidRPr="00D11893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Американский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патоморфолог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W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H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gram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Clark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 </w:t>
      </w:r>
      <w:proofErr w:type="spellStart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соавт</w:t>
      </w:r>
      <w:proofErr w:type="spell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(1967) выделил </w:t>
      </w:r>
      <w:r w:rsidRPr="00D11893">
        <w:rPr>
          <w:rFonts w:ascii="Times New Roman" w:hAnsi="Times New Roman"/>
          <w:bCs/>
          <w:i/>
          <w:iCs/>
          <w:sz w:val="28"/>
          <w:szCs w:val="28"/>
          <w:u w:val="single"/>
          <w:shd w:val="clear" w:color="auto" w:fill="FFFFFF"/>
        </w:rPr>
        <w:t>три типа меланом</w:t>
      </w: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</w:p>
    <w:p w:rsidR="00F82C29" w:rsidRPr="00D11893" w:rsidRDefault="00867B84" w:rsidP="00867B8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Лентиго-меланома (10-20%);</w:t>
      </w:r>
    </w:p>
    <w:p w:rsidR="00F82C29" w:rsidRPr="00D11893" w:rsidRDefault="00867B84" w:rsidP="00867B8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Меланома поверхностно распространяющаяся (60-70%);</w:t>
      </w:r>
    </w:p>
    <w:p w:rsidR="00F82C29" w:rsidRPr="00D11893" w:rsidRDefault="00867B84" w:rsidP="00867B8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11893">
        <w:rPr>
          <w:rFonts w:ascii="Times New Roman" w:hAnsi="Times New Roman"/>
          <w:bCs/>
          <w:sz w:val="28"/>
          <w:szCs w:val="28"/>
          <w:shd w:val="clear" w:color="auto" w:fill="FFFFFF"/>
        </w:rPr>
        <w:t>Узловая меланома (15-20%);</w:t>
      </w:r>
    </w:p>
    <w:p w:rsid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F090B" w:rsidRDefault="00EF090B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F090B" w:rsidRDefault="00EF090B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11893" w:rsidRP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Диагноз меланомы</w:t>
      </w:r>
    </w:p>
    <w:p w:rsidR="00F82C29" w:rsidRPr="00831C14" w:rsidRDefault="00867B84" w:rsidP="00867B84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выставляют на </w:t>
      </w:r>
      <w:proofErr w:type="gramStart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основании</w:t>
      </w:r>
      <w:proofErr w:type="gramEnd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клинических (жалобы, динамика развития опухоли, данные объективного осмотра) и гистологических данных;</w:t>
      </w:r>
    </w:p>
    <w:p w:rsidR="00831C14" w:rsidRPr="00831C14" w:rsidRDefault="00831C14" w:rsidP="00867B84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для идентификации меланом используют </w:t>
      </w:r>
      <w:proofErr w:type="spellStart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дерматоскопию</w:t>
      </w:r>
      <w:proofErr w:type="spellEnd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31C14" w:rsidRPr="00831C14" w:rsidRDefault="00831C14" w:rsidP="00867B84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Частичная биопсия при меланоме не допустима из-за высокой опасности провокации метастазирования!</w:t>
      </w:r>
    </w:p>
    <w:p w:rsidR="00831C14" w:rsidRP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831C14" w:rsidRP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Формы меланомы</w:t>
      </w:r>
    </w:p>
    <w:p w:rsidR="00F82C29" w:rsidRPr="00831C14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Лентиго-меланома;</w:t>
      </w:r>
    </w:p>
    <w:p w:rsidR="00F82C29" w:rsidRPr="00831C14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Меланома узловая;</w:t>
      </w:r>
    </w:p>
    <w:p w:rsidR="00F82C29" w:rsidRPr="00831C14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Меланома </w:t>
      </w:r>
      <w:proofErr w:type="spellStart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акрально-лентигинозная</w:t>
      </w:r>
      <w:proofErr w:type="spellEnd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82C29" w:rsidRPr="00831C14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Меланома слизистых оболочек;</w:t>
      </w:r>
    </w:p>
    <w:p w:rsidR="00F82C29" w:rsidRPr="00831C14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Меланома </w:t>
      </w:r>
      <w:proofErr w:type="spellStart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беспигментная</w:t>
      </w:r>
      <w:proofErr w:type="spellEnd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82C29" w:rsidRPr="00831C14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Меланома </w:t>
      </w:r>
      <w:proofErr w:type="spellStart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десмопластическая</w:t>
      </w:r>
      <w:proofErr w:type="spellEnd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82C29" w:rsidRDefault="00867B84" w:rsidP="00867B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Меланома поверхностно распространяющаяся;</w:t>
      </w:r>
    </w:p>
    <w:p w:rsidR="00D11893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Меланома </w:t>
      </w:r>
      <w:proofErr w:type="spellStart"/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нейротропная</w:t>
      </w:r>
      <w:proofErr w:type="spellEnd"/>
    </w:p>
    <w:p w:rsid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</w:p>
    <w:p w:rsidR="00831C14" w:rsidRP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Своевременное начало лечения</w:t>
      </w:r>
    </w:p>
    <w:p w:rsid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Хирургическое иссечение дает наилучшие результаты с 10-летней выживаемостью 95-98% </w:t>
      </w:r>
    </w:p>
    <w:p w:rsid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Ранняя меланома излечима! </w:t>
      </w:r>
    </w:p>
    <w:p w:rsidR="00831C14" w:rsidRP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Прогноз по заболеванию в значительной степени ухудшается у больных со зрелыми формами первичной опухоли и при обнаружении метастазов.</w:t>
      </w:r>
    </w:p>
    <w:p w:rsidR="00D11893" w:rsidRPr="00831C14" w:rsidRDefault="00D11893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31C14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>Основной метод лечения – хирургический!</w:t>
      </w:r>
    </w:p>
    <w:p w:rsidR="00D11893" w:rsidRDefault="00831C14" w:rsidP="00867B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1C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«…врачам следует руководствоваться девизом – лучше подвергнуть </w:t>
      </w:r>
      <w:r w:rsidRPr="00831C14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иссечению доброкачественное новообразование, чем оставить без лечения раннюю меланому»</w:t>
      </w:r>
    </w:p>
    <w:p w:rsidR="00831C14" w:rsidRPr="00831C14" w:rsidRDefault="00831C14" w:rsidP="00867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11893" w:rsidRPr="00D11893" w:rsidRDefault="00D11893" w:rsidP="00867B8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D1189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Мифы о меланоме</w:t>
      </w:r>
    </w:p>
    <w:p w:rsidR="00D11893" w:rsidRPr="009F55AB" w:rsidRDefault="00D11893" w:rsidP="00867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55AB">
        <w:rPr>
          <w:rFonts w:ascii="Times New Roman" w:hAnsi="Times New Roman"/>
          <w:sz w:val="28"/>
          <w:szCs w:val="28"/>
          <w:shd w:val="clear" w:color="auto" w:fill="FFFFFF"/>
        </w:rPr>
        <w:t xml:space="preserve">В структуре общей </w:t>
      </w:r>
      <w:proofErr w:type="spellStart"/>
      <w:r w:rsidRPr="009F55AB">
        <w:rPr>
          <w:rFonts w:ascii="Times New Roman" w:hAnsi="Times New Roman"/>
          <w:sz w:val="28"/>
          <w:szCs w:val="28"/>
          <w:shd w:val="clear" w:color="auto" w:fill="FFFFFF"/>
        </w:rPr>
        <w:t>онкопатологии</w:t>
      </w:r>
      <w:proofErr w:type="spellEnd"/>
      <w:r w:rsidRPr="009F55AB">
        <w:rPr>
          <w:rFonts w:ascii="Times New Roman" w:hAnsi="Times New Roman"/>
          <w:sz w:val="28"/>
          <w:szCs w:val="28"/>
          <w:shd w:val="clear" w:color="auto" w:fill="FFFFFF"/>
        </w:rPr>
        <w:t xml:space="preserve"> злокачественные новообразования кожи занимают третье (!) место. Существует несколько типов такого рака, но особого внимания требует к себе меланома – самая сложная по течению и серьезная в плане последствий опухоль. На нее приходится не более 10% от всех форм рака кожи, но при этом 80% летальных исходов. 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Уровень заболеваемости меланомой постоянно и ощутимо ползет вверх: за последние 40 лет в мире было отмечено трехкратное его увеличение.</w:t>
      </w:r>
      <w:proofErr w:type="gram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Меланома (как и остальные виды рака кожи) – заболевание, по выражению специалистов, многофакторное. Но все они при этом сходятся во мнении, что </w:t>
      </w:r>
      <w:proofErr w:type="gramStart"/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</w:t>
      </w:r>
      <w:proofErr w:type="gramEnd"/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 причин – воздействие ультрафиолетового излучения</w:t>
      </w: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, и во многом связывают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нерадужную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статистику с модой на загар и солярии. И стоит учитывать, что сейчас солнечная активность достигла максимума за </w:t>
      </w:r>
      <w:proofErr w:type="gram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последние</w:t>
      </w:r>
      <w:proofErr w:type="gram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400 лет – и продолжает увеличиваться.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ля начала давай </w:t>
      </w:r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разберемся с некоторыми ложными установками</w:t>
      </w: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тоже во многом способствуют развитию рака кожи. </w:t>
      </w:r>
      <w:proofErr w:type="gram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Вдруг какие-то из них сидят и в твоей голове?</w:t>
      </w:r>
      <w:proofErr w:type="gramEnd"/>
    </w:p>
    <w:p w:rsidR="00EF090B" w:rsidRDefault="00EF090B" w:rsidP="00867B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1893" w:rsidRPr="009F55AB" w:rsidRDefault="00D11893" w:rsidP="00867B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Я в безопасности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55A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«У меня почти нет родинок – проблема меня не касается»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Те, кто так думает, правы лишь в одном – граждане с большим количеством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невусов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(так по-научному называются родинки) относятся к группе риска: коварная меланома часто развивается, маскируясь под родинку или родимое пятно. Но и всем остальным расслабляться не стоит. Да-да, ты не ослышалась: даже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невусов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тебя нет, это не гарантия </w:t>
      </w: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«неприкосновенности».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Проведенные в последние годы исследования показали, что меланома в большинстве случаев возникает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de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novo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на неизмененной коже. Больше остальных рискуют люди с I и II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фототипами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кожи, рыжими или светлыми волосами, голубыми или светло-серыми глазами, с веснушками. В ответ на ультрафиолетовое излучение их организм неохотно вырабатывает защитный меланин – тело остается обнаженным перед опасностями мира.</w:t>
      </w:r>
    </w:p>
    <w:p w:rsidR="00D11893" w:rsidRPr="009F55AB" w:rsidRDefault="00D11893" w:rsidP="00867B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Нужно удалить все родинки</w:t>
      </w:r>
    </w:p>
    <w:p w:rsidR="00D11893" w:rsidRPr="009F55AB" w:rsidRDefault="00D11893" w:rsidP="00867B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«Я удалила (удалю) все родинки в салоне красоты – и нет проблем»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Увы, проблемы возникнуть могут, да еще какие. Запомни навсегда: никаких операций без предварительного осмотра онколога (мы, кстати, о манипуляциях в больницах, о салонах забудь). Этот врач может запретить удалять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невус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или, одобрив процедуру, направить срезанную ткань на гистологическое исследование, если есть нехорошие подозрения. Дело в том, что,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развившись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поверхности кожи, меланома начинает прорастать в глубину тканей. Ее клетки ужасно жестоки – они слабо привязаны друг к другу, поэтому, достигнув лимфатических или кровеносных сосудов, стремительно разносятся к любым органам (к печени, мозгу, сердцу, легким – куда угодно), образуя метастазы.</w:t>
      </w:r>
    </w:p>
    <w:p w:rsidR="00D11893" w:rsidRPr="009F55AB" w:rsidRDefault="00D11893" w:rsidP="0086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«Дерматолог или косметолог может «не узнать» меланому, – продолжает онколог-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маммолог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Новикова. – А при ее наличии локальное удаление родинки может запустить и ускорить процесс развития метастазов в десятки раз. 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Солярий безопасен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F55A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«Я уверена, что солярий не вреднее солнца, и хожу в него, чтобы поддерживать загар круглый год»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Вред солярия очевиден и доказан, и его опасность активно обсуждается в мире. «Изучив истории болезни людей с меланомой, специалисты в Великобритании выяснили, что большинство из пациентов до 24 лет активно посещали солярии. Результатом этого исследования стал закон, который запрещает отпускать услуги «искусственного солнца» гражданам до 18 лет», – говорит Лариса Новикова. Доказано, что риск возникновения рака кожи удваивается при посещении солярия более 20 раз в год. – При этом конкретно для меланомы он увеличивается на 22%, для плоскоклеточного рака – на 78%».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В Америке всех клиентов соляриев просят подписывать бумаги с отказом от претензий, на случай, если возникнут проблемы </w:t>
      </w:r>
      <w:proofErr w:type="gram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здоровьем. В нашей стране подобная практика отсутствует, и только от тебя зависит, какой дополнительный ущерб ты нанесешь своему здоровью по доброй воле. Наше дело – вооружить тебя еще вот какой информацией.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Приличный солярий-клуб имеет несколько установок различной мощности. И администратор, выявив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фототип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поглядев на состояние кожи клиента, должен бы порекомендовать последнему подходящую установку. У ламп для соляриев ограниченный срок службы – от 250 до 1000 часов. Если агрегат отслужил свое, эффективность падает, и клиент вынужден провести в солярии куда больше времени, прежде чем добьется заметного результата.</w:t>
      </w:r>
    </w:p>
    <w:p w:rsidR="00D11893" w:rsidRPr="009F55AB" w:rsidRDefault="00D11893" w:rsidP="0086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lastRenderedPageBreak/>
        <w:t>СОВЕТ:</w:t>
      </w: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 Твое право – просить у администратора журнал замены ламп, где делает отметки техник, обслуживающий салон. А также сертификат для ламп – в нем есть коэффициент, показывающий соотношение UVA-лучей к UVB-. Безопасным для тебя будет тот, показатели которого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варьируюся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от 2,2 до 2,6. Если цифра выше, значит, излучатель работает чересчур мощно, и есть риск заработать ожог. И осмотри машину: темные концы с </w:t>
      </w:r>
      <w:proofErr w:type="gram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обоих</w:t>
      </w:r>
      <w:proofErr w:type="gram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 ламп – сигнал, что они свое отработали.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Еще рано думать о раке</w:t>
      </w:r>
    </w:p>
    <w:p w:rsidR="00D11893" w:rsidRPr="009F55AB" w:rsidRDefault="00D11893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Изучая вопрос фанатичной увлеченности молодых американок солярием, ученые из Онкологического центра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Memorial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>Sloan-Kettering</w:t>
      </w:r>
      <w:proofErr w:type="spellEnd"/>
      <w:r w:rsidRPr="009F55AB">
        <w:rPr>
          <w:rFonts w:ascii="Times New Roman" w:eastAsia="Times New Roman" w:hAnsi="Times New Roman"/>
          <w:sz w:val="28"/>
          <w:szCs w:val="28"/>
          <w:lang w:eastAsia="ru-RU"/>
        </w:rPr>
        <w:t xml:space="preserve"> в Нью-Йорке допросили более 500 студенток колледжей – и 59% из них заявили, что «сегодня от всего рак». Плюс 54% как будто со знанием дела сообщили, что «солярии не более опасны, чем многие другие вещи, которые мы делаем в жизни».</w:t>
      </w:r>
    </w:p>
    <w:p w:rsidR="00D11893" w:rsidRPr="009F55AB" w:rsidRDefault="00D11893" w:rsidP="00867B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5AB">
        <w:rPr>
          <w:sz w:val="28"/>
          <w:szCs w:val="28"/>
        </w:rPr>
        <w:t>Это не</w:t>
      </w:r>
      <w:r>
        <w:rPr>
          <w:sz w:val="28"/>
          <w:szCs w:val="28"/>
        </w:rPr>
        <w:t xml:space="preserve"> </w:t>
      </w:r>
      <w:r w:rsidRPr="009F55AB">
        <w:rPr>
          <w:sz w:val="28"/>
          <w:szCs w:val="28"/>
        </w:rPr>
        <w:t xml:space="preserve">особенность американского менталитета, а типичная позиция особ нежного возраста, у которых голова занята не сохранением здоровья, а тем, как бы </w:t>
      </w:r>
      <w:proofErr w:type="gramStart"/>
      <w:r w:rsidRPr="009F55AB">
        <w:rPr>
          <w:sz w:val="28"/>
          <w:szCs w:val="28"/>
        </w:rPr>
        <w:t>получше</w:t>
      </w:r>
      <w:proofErr w:type="gramEnd"/>
      <w:r w:rsidRPr="009F55AB">
        <w:rPr>
          <w:sz w:val="28"/>
          <w:szCs w:val="28"/>
        </w:rPr>
        <w:t xml:space="preserve"> выглядеть. Девушки, которым исполнилось тридцать, поймут, о чем речь. Сначала ты, отправляясь на пляжный отдых, постоянно таскаешь шезлонг туда-сюда, чтобы не дай бог на него не упала тень от зонтика, а подруги потом не сказали: «А чего это ты такая незагорелая из отпуска приехала?» Немного позднее – надеваешь тунику, шляпу, очки и прячешься под навесы и пальмы, потому что помнишь о вреде загара для здоровья, морщинах и пигментных пятнах.</w:t>
      </w:r>
    </w:p>
    <w:p w:rsidR="00D11893" w:rsidRPr="009F55AB" w:rsidRDefault="00D11893" w:rsidP="00867B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5AB">
        <w:rPr>
          <w:sz w:val="28"/>
          <w:szCs w:val="28"/>
        </w:rPr>
        <w:t xml:space="preserve">Если ты пока на </w:t>
      </w:r>
      <w:proofErr w:type="gramStart"/>
      <w:r w:rsidRPr="009F55AB">
        <w:rPr>
          <w:sz w:val="28"/>
          <w:szCs w:val="28"/>
        </w:rPr>
        <w:t>первом</w:t>
      </w:r>
      <w:proofErr w:type="gramEnd"/>
      <w:r w:rsidRPr="009F55AB">
        <w:rPr>
          <w:sz w:val="28"/>
          <w:szCs w:val="28"/>
        </w:rPr>
        <w:t xml:space="preserve"> этапе, осознай вот такую информацию. «Опухоль может возникнуть в результате воздействий ультрафиолетового излучения, имевших место много лет тому назад, – сообщил нам Николай </w:t>
      </w:r>
      <w:proofErr w:type="spellStart"/>
      <w:r w:rsidRPr="009F55AB">
        <w:rPr>
          <w:sz w:val="28"/>
          <w:szCs w:val="28"/>
        </w:rPr>
        <w:t>Потекаев</w:t>
      </w:r>
      <w:proofErr w:type="spellEnd"/>
      <w:r w:rsidRPr="009F55AB">
        <w:rPr>
          <w:sz w:val="28"/>
          <w:szCs w:val="28"/>
        </w:rPr>
        <w:t>. – Дети и молодые люди часто получают множество интенсивных солнечных ванн, последствия которых могут проявить себя через много лет и даже десятилетий».</w:t>
      </w:r>
    </w:p>
    <w:p w:rsidR="00D11893" w:rsidRPr="009F55AB" w:rsidRDefault="00D11893" w:rsidP="00867B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5AB">
        <w:rPr>
          <w:sz w:val="28"/>
          <w:szCs w:val="28"/>
        </w:rPr>
        <w:t xml:space="preserve">Ну и контрольный выстрел. Согласно недавнему исследованию американской </w:t>
      </w:r>
      <w:proofErr w:type="spellStart"/>
      <w:r w:rsidRPr="009F55AB">
        <w:rPr>
          <w:sz w:val="28"/>
          <w:szCs w:val="28"/>
        </w:rPr>
        <w:t>Mayo</w:t>
      </w:r>
      <w:proofErr w:type="spellEnd"/>
      <w:r w:rsidRPr="009F55AB">
        <w:rPr>
          <w:sz w:val="28"/>
          <w:szCs w:val="28"/>
        </w:rPr>
        <w:t xml:space="preserve"> </w:t>
      </w:r>
      <w:proofErr w:type="spellStart"/>
      <w:r w:rsidRPr="009F55AB">
        <w:rPr>
          <w:sz w:val="28"/>
          <w:szCs w:val="28"/>
        </w:rPr>
        <w:t>Clinic</w:t>
      </w:r>
      <w:proofErr w:type="spellEnd"/>
      <w:r w:rsidRPr="009F55AB">
        <w:rPr>
          <w:sz w:val="28"/>
          <w:szCs w:val="28"/>
        </w:rPr>
        <w:t>, меланома у молодых женщин (в возрасте 17–39 лет) сейчас встречается в 8 раз чаще, чем в 70-х. Так что ждать «завтра», возможно, не придется.</w:t>
      </w: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P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831C14">
        <w:rPr>
          <w:rStyle w:val="a3"/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Профилактика меланомы</w:t>
      </w: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0AD586" wp14:editId="19AE543E">
            <wp:simplePos x="0" y="0"/>
            <wp:positionH relativeFrom="column">
              <wp:posOffset>-200660</wp:posOffset>
            </wp:positionH>
            <wp:positionV relativeFrom="paragraph">
              <wp:posOffset>-188595</wp:posOffset>
            </wp:positionV>
            <wp:extent cx="1933575" cy="1266825"/>
            <wp:effectExtent l="0" t="0" r="9525" b="9525"/>
            <wp:wrapNone/>
            <wp:docPr id="3" name="Рисунок 3" descr="2-%D0%BD%D0%B5%D0%B6%D0%BD%D1%8B%D0%B9-%D0%B4%D1%83%D1%88-%D0%B3%D1%83%D0%B1%D0%BA%D0%B0-%D0%BE%D1%87%D0%B8%D1%89%D0%B0%D0%B5%D1%82-%D0%BC%D1%8B%D0%BB%D0%BE-%D1%87%D0%B8%D1%81%D1%82%D0%BE%D0%B9-%D0%BC%D1%8F%D0%B3%D0%BA%D0%B0%D1%8F-%D0%B3%D1%83%D0%B1%D0%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%D0%BD%D0%B5%D0%B6%D0%BD%D1%8B%D0%B9-%D0%B4%D1%83%D1%88-%D0%B3%D1%83%D0%B1%D0%BA%D0%B0-%D0%BE%D1%87%D0%B8%D1%89%D0%B0%D0%B5%D1%82-%D0%BC%D1%8B%D0%BB%D0%BE-%D1%87%D0%B8%D1%81%D1%82%D0%BE%D0%B9-%D0%BC%D1%8F%D0%B3%D0%BA%D0%B0%D1%8F-%D0%B3%D1%83%D0%B1%D0%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Pr="00831C14" w:rsidRDefault="00831C14" w:rsidP="00867B8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b/>
          <w:bCs/>
          <w:sz w:val="28"/>
          <w:szCs w:val="28"/>
        </w:rPr>
        <w:t xml:space="preserve">Мойтесь мягкой губкой. </w:t>
      </w:r>
      <w:r w:rsidRPr="00831C14">
        <w:rPr>
          <w:rFonts w:ascii="Times New Roman" w:hAnsi="Times New Roman" w:cs="Times New Roman"/>
          <w:sz w:val="28"/>
          <w:szCs w:val="28"/>
        </w:rPr>
        <w:t>Это поможет избежать травм родинок и последующего их перерождения в меланому.</w:t>
      </w:r>
    </w:p>
    <w:p w:rsidR="00831C14" w:rsidRDefault="00831C14" w:rsidP="00867B84">
      <w:pPr>
        <w:widowControl w:val="0"/>
        <w:spacing w:after="0" w:line="240" w:lineRule="auto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FE28AFD" wp14:editId="40FAFC27">
            <wp:simplePos x="0" y="0"/>
            <wp:positionH relativeFrom="column">
              <wp:posOffset>104140</wp:posOffset>
            </wp:positionH>
            <wp:positionV relativeFrom="paragraph">
              <wp:posOffset>191770</wp:posOffset>
            </wp:positionV>
            <wp:extent cx="1647825" cy="1304925"/>
            <wp:effectExtent l="0" t="0" r="9525" b="9525"/>
            <wp:wrapNone/>
            <wp:docPr id="10" name="Рисунок 10" descr="cuidados-ao-se-bronz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idados-ao-se-bronz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Pr="00831C14" w:rsidRDefault="00831C14" w:rsidP="00867B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часа пребывания на солнце -  максимум. </w:t>
      </w:r>
      <w:r w:rsidRPr="00831C14">
        <w:rPr>
          <w:rFonts w:ascii="Times New Roman" w:hAnsi="Times New Roman" w:cs="Times New Roman"/>
          <w:sz w:val="28"/>
          <w:szCs w:val="28"/>
        </w:rPr>
        <w:t>Загорайте либо до 11 часов утра, либо после 17 часов вечера и не ближе, чем в 4 м от воды. Так Вы избежите активного ультрафиолетового излучения.</w:t>
      </w:r>
    </w:p>
    <w:p w:rsidR="00831C14" w:rsidRDefault="00831C14" w:rsidP="00867B84">
      <w:pPr>
        <w:widowControl w:val="0"/>
        <w:spacing w:after="0" w:line="240" w:lineRule="auto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t>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7A841C0" wp14:editId="0CEF5DF0">
            <wp:simplePos x="0" y="0"/>
            <wp:positionH relativeFrom="column">
              <wp:posOffset>6776720</wp:posOffset>
            </wp:positionH>
            <wp:positionV relativeFrom="paragraph">
              <wp:posOffset>-2788920</wp:posOffset>
            </wp:positionV>
            <wp:extent cx="2800350" cy="2019300"/>
            <wp:effectExtent l="0" t="0" r="0" b="0"/>
            <wp:wrapNone/>
            <wp:docPr id="16" name="Рисунок 16" descr="lazernaya-ehpilyaciya-volo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zernaya-ehpilyaciya-volos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B8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5F364FA" wp14:editId="7575ABC6">
            <wp:simplePos x="0" y="0"/>
            <wp:positionH relativeFrom="column">
              <wp:posOffset>-231775</wp:posOffset>
            </wp:positionH>
            <wp:positionV relativeFrom="paragraph">
              <wp:posOffset>201930</wp:posOffset>
            </wp:positionV>
            <wp:extent cx="1717675" cy="1362075"/>
            <wp:effectExtent l="0" t="0" r="0" b="9525"/>
            <wp:wrapNone/>
            <wp:docPr id="18" name="Рисунок 18" descr="soln-oz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n-ozho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31C14" w:rsidRDefault="00831C1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F090B" w:rsidRDefault="00EF090B" w:rsidP="00867B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B84" w:rsidRPr="00867B84" w:rsidRDefault="00867B84" w:rsidP="00867B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B84"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допускайте обгорания! </w:t>
      </w:r>
      <w:r w:rsidRPr="00867B84">
        <w:rPr>
          <w:rFonts w:ascii="Times New Roman" w:hAnsi="Times New Roman" w:cs="Times New Roman"/>
          <w:sz w:val="28"/>
          <w:szCs w:val="28"/>
        </w:rPr>
        <w:t>Ожог — это травма, которая может привести к перерождению родинок.</w:t>
      </w: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E4BCCC8" wp14:editId="7CFBE640">
            <wp:simplePos x="0" y="0"/>
            <wp:positionH relativeFrom="column">
              <wp:posOffset>-257810</wp:posOffset>
            </wp:positionH>
            <wp:positionV relativeFrom="paragraph">
              <wp:posOffset>23495</wp:posOffset>
            </wp:positionV>
            <wp:extent cx="2367915" cy="1447800"/>
            <wp:effectExtent l="0" t="0" r="0" b="0"/>
            <wp:wrapNone/>
            <wp:docPr id="20" name="Рисунок 20" descr="melano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lanoma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Default="00867B84" w:rsidP="00867B84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7B84" w:rsidRPr="00867B84" w:rsidRDefault="00867B84" w:rsidP="00867B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B84">
        <w:rPr>
          <w:rFonts w:ascii="Times New Roman" w:hAnsi="Times New Roman" w:cs="Times New Roman"/>
          <w:b/>
          <w:bCs/>
          <w:sz w:val="28"/>
          <w:szCs w:val="28"/>
        </w:rPr>
        <w:t>Удаляйте «неудобные» родинки в</w:t>
      </w:r>
      <w:r w:rsidRPr="00867B84">
        <w:rPr>
          <w:rFonts w:ascii="Times New Roman" w:hAnsi="Times New Roman" w:cs="Times New Roman"/>
          <w:sz w:val="28"/>
          <w:szCs w:val="28"/>
        </w:rPr>
        <w:t xml:space="preserve">о избежание </w:t>
      </w:r>
      <w:proofErr w:type="spellStart"/>
      <w:r w:rsidRPr="00867B8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67B84">
        <w:rPr>
          <w:rFonts w:ascii="Times New Roman" w:hAnsi="Times New Roman" w:cs="Times New Roman"/>
          <w:sz w:val="28"/>
          <w:szCs w:val="28"/>
        </w:rPr>
        <w:t xml:space="preserve"> родинок, которые находятся в местах постоянного трения одежды, лямок от белья либо в зоне, которая подвергается частому бритью. </w:t>
      </w:r>
    </w:p>
    <w:p w:rsidR="00831C14" w:rsidRPr="00D11893" w:rsidRDefault="00867B84" w:rsidP="00867B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67B84">
        <w:rPr>
          <w:rFonts w:ascii="Times New Roman" w:hAnsi="Times New Roman" w:cs="Times New Roman"/>
        </w:rPr>
        <w:t> </w:t>
      </w:r>
      <w:r w:rsidR="00831C14" w:rsidRPr="00D118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Вред солярия</w:t>
      </w:r>
    </w:p>
    <w:p w:rsidR="00831C14" w:rsidRPr="00AE5B0C" w:rsidRDefault="00831C14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Множество людей во всём мире летом любят загорать.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то нравится просто нежиться на солнышке, принимать солнечные ванны, а 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то хочется иметь красивый загорелый цвет кожи, который вошел в моду во второй половине 20 века, когда очень популярным стал пляжный образ жизни, а все глянцевые журналы начали пестрить жаркими странами, загорелыми моделями в купальниках рядом с бассейнами, попивающими коктейли из красивых бокалов с зонтиками.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это не могло не привлечь внимание и жителей более холодных стран, если нет возможности регулярно отдыхать в жарких странах, а лето нередко бывает пасмурным и дождливым, то это изобретение подходит как нельзя кстати. Солярий поможет получить ровный бронзовый загар за довольно короткий период, который круглый год будет радовать глаз его обладателя. Первые солярии появились в 70х годах 20 века, и уже тогда начались споры о вреде и пользе солярия для человека. </w:t>
      </w:r>
    </w:p>
    <w:p w:rsidR="00831C14" w:rsidRPr="00AE5B0C" w:rsidRDefault="00831C14" w:rsidP="00867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вред солярия: опасность для здоровья</w:t>
      </w:r>
    </w:p>
    <w:p w:rsidR="00831C14" w:rsidRPr="00AE5B0C" w:rsidRDefault="00831C14" w:rsidP="00867B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Ученым давно известно о том, что вместе с солнечными лучами на организм воздействует ультрафиолетовое (УФ) излучение. В определенных дозах это может быть даже полезно, как для кожи, так и для всего организма в целом.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Они способствуют укреплению иммунитета, уничтожают бактерии, организм под УФ лучами начинает вырабатывать витамин D, который благотворно влияет на состояние костей, делает их крепче, нормализует минеральный обмен, кроме того вырабатываются и другие полезные вещества такие как, </w:t>
      </w:r>
      <w:proofErr w:type="spell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эндорфины</w:t>
      </w:r>
      <w:proofErr w:type="spell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- гормон радости, серотонин - улучшает качество крови и играет важную роль в жизни 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организма, заживляет раны, уменьшает риск возникновения тромбов, меланин - защищает кожу от повреждения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УФ излучения.</w:t>
      </w:r>
    </w:p>
    <w:p w:rsidR="00831C14" w:rsidRPr="00AE5B0C" w:rsidRDefault="00831C14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Однако, загар это ни что иное, как проявление защитной реакции кожи на агрессивное влияние УФ лучей на, если мы можем себе позволить греться на солнце несколько часов подряд, то в солярии делать этого нельзя, поскольку УФ излучение там действует более целенаправленно, а потому и влияние его на кожу значительно выше, чем при загаре на солнце, как уже упоминалось выше, под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воздействием начинает вырабатываться защитный пигмент - меланин, его действие направлено на то, чтобы снизить количество поглощенных УФ лучей и вред от них. Со временем защита может ослабнуть и тогда повышается риск возникновения рака кожи - меланома (каждый год от рака кожи умирает около 50000 человек). Кроме того злоупотребление использованием солярия, влияет на качество кожи, делает её сухой и вялой, ускоряется процесс старения и вся польза идёт насмарку. </w:t>
      </w:r>
    </w:p>
    <w:p w:rsidR="00831C14" w:rsidRPr="00AE5B0C" w:rsidRDefault="00831C14" w:rsidP="00867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вред солярия</w:t>
      </w:r>
      <w:proofErr w:type="gramStart"/>
      <w:r w:rsidRPr="00AE5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:</w:t>
      </w:r>
      <w:proofErr w:type="gramEnd"/>
      <w:r w:rsidRPr="00AE5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противопоказания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того что, чрезмерное использования солярия может навредить здоровью, существуют люди, которым солярий вообще противопоказан, либо представляет повышенную опасность.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Солярий не рекомендуется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людей с 1 и 2 </w:t>
      </w:r>
      <w:proofErr w:type="spell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фототипом</w:t>
      </w:r>
      <w:proofErr w:type="spell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кожи, у этих людей выраженная светлая кожа, вместо загара очень быстро появляется солнечный ожог, вместо коричневого оттенка становится красной и начинает болеть.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- Большое количество родинок и пигментных пятен на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, повышает риск развития меланомы.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 при обострении хронических заболеваниях,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 при повышенном давлении,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болезнях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сердца, </w:t>
      </w:r>
    </w:p>
    <w:p w:rsidR="00831C14" w:rsidRDefault="00831C14" w:rsidP="00867B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hyperlink r:id="rId13" w:history="1">
        <w:r w:rsidRPr="00AE5B0C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eastAsia="ru-RU"/>
          </w:rPr>
          <w:t>астме</w:t>
        </w:r>
      </w:hyperlink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br/>
        <w:t>- любых онкологических заболеваниях, </w:t>
      </w:r>
    </w:p>
    <w:p w:rsidR="00831C14" w:rsidRDefault="00831C14" w:rsidP="0086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 женщинам в критические дни,</w:t>
      </w:r>
    </w:p>
    <w:p w:rsidR="00831C14" w:rsidRDefault="00831C14" w:rsidP="0086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 при половых заболеваниях, </w:t>
      </w:r>
    </w:p>
    <w:p w:rsidR="00831C14" w:rsidRDefault="00831C14" w:rsidP="0086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 после недавно проведенных пластических операций, </w:t>
      </w:r>
    </w:p>
    <w:p w:rsidR="00831C14" w:rsidRPr="00AE5B0C" w:rsidRDefault="00831C14" w:rsidP="0086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- при острых или обострённых "сезонных" простудных заболеваниях.</w:t>
      </w:r>
    </w:p>
    <w:p w:rsidR="00831C14" w:rsidRPr="00AE5B0C" w:rsidRDefault="00831C14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и ряд других ограничений, в зависимости от индивидуальных особенностей организма каждого человека в отдельности. Перед тем как начать посещать солярий, настоятельно рекомендуется обратиться за консультацией к врачу и пройти обследование, для того, чтобы точно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узнать насколько полезен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вреден для Вас солярий, какие противопоказания и ограничения могут быть применены к Вам индивидуально. </w:t>
      </w:r>
    </w:p>
    <w:p w:rsidR="00831C14" w:rsidRPr="00AE5B0C" w:rsidRDefault="00831C14" w:rsidP="00867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вред солярия: правильное использование</w:t>
      </w:r>
    </w:p>
    <w:p w:rsidR="00831C14" w:rsidRDefault="00831C14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противопоказаний по состоянию здоровья, следует обратить внимание и на техническую часть. Как известно, есть дорогие и более дешевые салоны, лучше всего выяснить, что именно влияет на стоимость того или иного солярия, как правило, это различие в стоимости оборудования. Качество ламп имеет огромное значение, более качественные лампы соответственно более безопасны, срок годности лампы для загара не более 500 - 600 часов,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сожалению</w:t>
      </w:r>
      <w:proofErr w:type="gram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вопросе зачастую приходится надеяться на добросовестность персонала. 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Обязательно узнайте, как часто проводят дезинфекцию солярия, и какими средствами, что бы избежать опасности подхватит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какую-либо кожную инфекцию.</w:t>
      </w:r>
    </w:p>
    <w:p w:rsidR="00831C14" w:rsidRDefault="00831C14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Во время загара в солярии необходимо пользоваться солнечными очками, поскольку ультрафиолетовое излучение вредно не только для кожи, но и для глаз, даже если они закрыты, поскольку лучи имеют особенность проникать сквозь кожу. </w:t>
      </w:r>
    </w:p>
    <w:p w:rsidR="00831C14" w:rsidRDefault="00831C14" w:rsidP="0086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Используйте накладки на соски, т. к. кожа на них особенно чувствительная и возможно раздражение. </w:t>
      </w:r>
    </w:p>
    <w:p w:rsidR="00831C14" w:rsidRPr="00AE5B0C" w:rsidRDefault="00831C14" w:rsidP="00831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пользуйтесь специальными кремами и </w:t>
      </w:r>
      <w:proofErr w:type="spellStart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>сьёнами</w:t>
      </w:r>
      <w:proofErr w:type="spellEnd"/>
      <w:r w:rsidRPr="00AE5B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загара в солярии, но перед использованием убедитесь, что у Вас нет аллергии на какие- либо компоненты входящие в состав крема. </w:t>
      </w:r>
    </w:p>
    <w:p w:rsidR="00831C14" w:rsidRDefault="00831C14" w:rsidP="00CE1117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2C11F4" w:rsidRDefault="002C11F4" w:rsidP="00CE1117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11F4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Ваше здоровье – в Ваших руках, а ранее обращение к специалисту – залог успеха его сохранить.</w:t>
      </w:r>
    </w:p>
    <w:p w:rsidR="002C11F4" w:rsidRPr="002C11F4" w:rsidRDefault="002C11F4" w:rsidP="00CE1117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</w:p>
    <w:sectPr w:rsidR="002C11F4" w:rsidRPr="002C11F4" w:rsidSect="00EF090B">
      <w:pgSz w:w="11906" w:h="16838"/>
      <w:pgMar w:top="567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4FDE"/>
    <w:multiLevelType w:val="hybridMultilevel"/>
    <w:tmpl w:val="7D26AD92"/>
    <w:lvl w:ilvl="0" w:tplc="2B829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8C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45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67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2B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E8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09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09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EB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4B12DD"/>
    <w:multiLevelType w:val="hybridMultilevel"/>
    <w:tmpl w:val="98A0DFC2"/>
    <w:lvl w:ilvl="0" w:tplc="9EF0E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8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89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6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C1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08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43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D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87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AE019E"/>
    <w:multiLevelType w:val="hybridMultilevel"/>
    <w:tmpl w:val="720CDB26"/>
    <w:lvl w:ilvl="0" w:tplc="D980C2C4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6CA42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AD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6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6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EA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81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E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8B1E4A"/>
    <w:multiLevelType w:val="hybridMultilevel"/>
    <w:tmpl w:val="6108F0EE"/>
    <w:lvl w:ilvl="0" w:tplc="6F9AD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CA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4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0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3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2A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C1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7"/>
    <w:rsid w:val="0000041D"/>
    <w:rsid w:val="00001094"/>
    <w:rsid w:val="00001BF5"/>
    <w:rsid w:val="0000330D"/>
    <w:rsid w:val="000034CE"/>
    <w:rsid w:val="0000470C"/>
    <w:rsid w:val="00004909"/>
    <w:rsid w:val="00004A5F"/>
    <w:rsid w:val="00005BAA"/>
    <w:rsid w:val="00006BFE"/>
    <w:rsid w:val="00007747"/>
    <w:rsid w:val="0001198D"/>
    <w:rsid w:val="00012650"/>
    <w:rsid w:val="000129DA"/>
    <w:rsid w:val="00012D67"/>
    <w:rsid w:val="00012E78"/>
    <w:rsid w:val="000142B3"/>
    <w:rsid w:val="000149E6"/>
    <w:rsid w:val="00015F9A"/>
    <w:rsid w:val="00016814"/>
    <w:rsid w:val="00017DD0"/>
    <w:rsid w:val="000206A7"/>
    <w:rsid w:val="000207D1"/>
    <w:rsid w:val="00020E52"/>
    <w:rsid w:val="00021CE7"/>
    <w:rsid w:val="00021E23"/>
    <w:rsid w:val="00022CC4"/>
    <w:rsid w:val="00023D92"/>
    <w:rsid w:val="00025C32"/>
    <w:rsid w:val="00025C5D"/>
    <w:rsid w:val="00025D8E"/>
    <w:rsid w:val="0002626C"/>
    <w:rsid w:val="00026E31"/>
    <w:rsid w:val="000279B9"/>
    <w:rsid w:val="000302E1"/>
    <w:rsid w:val="00030812"/>
    <w:rsid w:val="00032033"/>
    <w:rsid w:val="00032638"/>
    <w:rsid w:val="00032A24"/>
    <w:rsid w:val="00032B7B"/>
    <w:rsid w:val="0003358F"/>
    <w:rsid w:val="00033DA3"/>
    <w:rsid w:val="0003449B"/>
    <w:rsid w:val="00034964"/>
    <w:rsid w:val="00034D98"/>
    <w:rsid w:val="00035021"/>
    <w:rsid w:val="000354F8"/>
    <w:rsid w:val="000359D2"/>
    <w:rsid w:val="00035A0E"/>
    <w:rsid w:val="00035FA2"/>
    <w:rsid w:val="00036707"/>
    <w:rsid w:val="00036B8C"/>
    <w:rsid w:val="00036C11"/>
    <w:rsid w:val="00037DA4"/>
    <w:rsid w:val="00041635"/>
    <w:rsid w:val="000436E2"/>
    <w:rsid w:val="000440B8"/>
    <w:rsid w:val="000443B6"/>
    <w:rsid w:val="00045551"/>
    <w:rsid w:val="000457F2"/>
    <w:rsid w:val="00045938"/>
    <w:rsid w:val="00047D23"/>
    <w:rsid w:val="000529F1"/>
    <w:rsid w:val="00052BA5"/>
    <w:rsid w:val="00052CC6"/>
    <w:rsid w:val="000545CF"/>
    <w:rsid w:val="000551D8"/>
    <w:rsid w:val="00056593"/>
    <w:rsid w:val="000600E4"/>
    <w:rsid w:val="00062B1E"/>
    <w:rsid w:val="00063B13"/>
    <w:rsid w:val="00064500"/>
    <w:rsid w:val="00064934"/>
    <w:rsid w:val="00064E54"/>
    <w:rsid w:val="00064ECA"/>
    <w:rsid w:val="000650BD"/>
    <w:rsid w:val="00065671"/>
    <w:rsid w:val="00065E62"/>
    <w:rsid w:val="000672A3"/>
    <w:rsid w:val="000678DE"/>
    <w:rsid w:val="0007083D"/>
    <w:rsid w:val="0007090D"/>
    <w:rsid w:val="00070F76"/>
    <w:rsid w:val="000715AB"/>
    <w:rsid w:val="00071937"/>
    <w:rsid w:val="0007254A"/>
    <w:rsid w:val="00072EF0"/>
    <w:rsid w:val="000735CE"/>
    <w:rsid w:val="000740F0"/>
    <w:rsid w:val="000747C7"/>
    <w:rsid w:val="0007558C"/>
    <w:rsid w:val="000764EC"/>
    <w:rsid w:val="00076B36"/>
    <w:rsid w:val="0007751A"/>
    <w:rsid w:val="000803CE"/>
    <w:rsid w:val="00080663"/>
    <w:rsid w:val="00080A21"/>
    <w:rsid w:val="00080AAA"/>
    <w:rsid w:val="00081FA2"/>
    <w:rsid w:val="00082461"/>
    <w:rsid w:val="00082C15"/>
    <w:rsid w:val="000843A0"/>
    <w:rsid w:val="00084A5B"/>
    <w:rsid w:val="00085693"/>
    <w:rsid w:val="000856C9"/>
    <w:rsid w:val="00085A3A"/>
    <w:rsid w:val="000862A7"/>
    <w:rsid w:val="00087C0B"/>
    <w:rsid w:val="000905D4"/>
    <w:rsid w:val="000906D7"/>
    <w:rsid w:val="00090B7E"/>
    <w:rsid w:val="00090C78"/>
    <w:rsid w:val="00090E1C"/>
    <w:rsid w:val="00090FA4"/>
    <w:rsid w:val="000910FD"/>
    <w:rsid w:val="0009225E"/>
    <w:rsid w:val="00094A57"/>
    <w:rsid w:val="00097679"/>
    <w:rsid w:val="000A1249"/>
    <w:rsid w:val="000A25A8"/>
    <w:rsid w:val="000A4104"/>
    <w:rsid w:val="000A4280"/>
    <w:rsid w:val="000A4B90"/>
    <w:rsid w:val="000A4C27"/>
    <w:rsid w:val="000A5E69"/>
    <w:rsid w:val="000A61CD"/>
    <w:rsid w:val="000A656A"/>
    <w:rsid w:val="000A6B1B"/>
    <w:rsid w:val="000A70DB"/>
    <w:rsid w:val="000A72FF"/>
    <w:rsid w:val="000B169B"/>
    <w:rsid w:val="000B23E8"/>
    <w:rsid w:val="000B3CD0"/>
    <w:rsid w:val="000B3D12"/>
    <w:rsid w:val="000B4A19"/>
    <w:rsid w:val="000B4C7D"/>
    <w:rsid w:val="000B504B"/>
    <w:rsid w:val="000B5176"/>
    <w:rsid w:val="000B64D9"/>
    <w:rsid w:val="000B69C9"/>
    <w:rsid w:val="000B7DFC"/>
    <w:rsid w:val="000C02D1"/>
    <w:rsid w:val="000C132E"/>
    <w:rsid w:val="000C1B51"/>
    <w:rsid w:val="000C2801"/>
    <w:rsid w:val="000C3440"/>
    <w:rsid w:val="000C3ACE"/>
    <w:rsid w:val="000C41ED"/>
    <w:rsid w:val="000C4384"/>
    <w:rsid w:val="000C4E11"/>
    <w:rsid w:val="000C5E99"/>
    <w:rsid w:val="000C6CAE"/>
    <w:rsid w:val="000D07E1"/>
    <w:rsid w:val="000D2CB8"/>
    <w:rsid w:val="000D307E"/>
    <w:rsid w:val="000D31E7"/>
    <w:rsid w:val="000D44D0"/>
    <w:rsid w:val="000D4843"/>
    <w:rsid w:val="000D525E"/>
    <w:rsid w:val="000D5757"/>
    <w:rsid w:val="000D7CD0"/>
    <w:rsid w:val="000D7EFC"/>
    <w:rsid w:val="000E0A25"/>
    <w:rsid w:val="000E29BB"/>
    <w:rsid w:val="000E2C10"/>
    <w:rsid w:val="000E3B6A"/>
    <w:rsid w:val="000E3F29"/>
    <w:rsid w:val="000E50D9"/>
    <w:rsid w:val="000E5261"/>
    <w:rsid w:val="000E66EF"/>
    <w:rsid w:val="000E7102"/>
    <w:rsid w:val="000E764A"/>
    <w:rsid w:val="000E791D"/>
    <w:rsid w:val="000E7CB6"/>
    <w:rsid w:val="000F07DF"/>
    <w:rsid w:val="000F0D33"/>
    <w:rsid w:val="000F1693"/>
    <w:rsid w:val="000F4A41"/>
    <w:rsid w:val="000F5CE2"/>
    <w:rsid w:val="000F6399"/>
    <w:rsid w:val="000F6AED"/>
    <w:rsid w:val="000F6D83"/>
    <w:rsid w:val="00100ADE"/>
    <w:rsid w:val="00102CAB"/>
    <w:rsid w:val="0010318F"/>
    <w:rsid w:val="0010494A"/>
    <w:rsid w:val="001056A5"/>
    <w:rsid w:val="0010687E"/>
    <w:rsid w:val="00107291"/>
    <w:rsid w:val="0010777D"/>
    <w:rsid w:val="00107857"/>
    <w:rsid w:val="00107995"/>
    <w:rsid w:val="00111854"/>
    <w:rsid w:val="001119E9"/>
    <w:rsid w:val="0011389B"/>
    <w:rsid w:val="00114DE6"/>
    <w:rsid w:val="001155B5"/>
    <w:rsid w:val="00116470"/>
    <w:rsid w:val="001168AF"/>
    <w:rsid w:val="0012282E"/>
    <w:rsid w:val="0012503C"/>
    <w:rsid w:val="001271DD"/>
    <w:rsid w:val="00127625"/>
    <w:rsid w:val="00127AD6"/>
    <w:rsid w:val="00130CF5"/>
    <w:rsid w:val="0013198B"/>
    <w:rsid w:val="00132619"/>
    <w:rsid w:val="00132CCE"/>
    <w:rsid w:val="00133161"/>
    <w:rsid w:val="0013450D"/>
    <w:rsid w:val="001346FE"/>
    <w:rsid w:val="00134CA6"/>
    <w:rsid w:val="00140DE3"/>
    <w:rsid w:val="001411B3"/>
    <w:rsid w:val="001415B2"/>
    <w:rsid w:val="00141B81"/>
    <w:rsid w:val="00141DB8"/>
    <w:rsid w:val="00141EB5"/>
    <w:rsid w:val="00142757"/>
    <w:rsid w:val="00143A26"/>
    <w:rsid w:val="00145813"/>
    <w:rsid w:val="00145921"/>
    <w:rsid w:val="00145BA4"/>
    <w:rsid w:val="00146449"/>
    <w:rsid w:val="00150607"/>
    <w:rsid w:val="001523CA"/>
    <w:rsid w:val="001527E8"/>
    <w:rsid w:val="00152801"/>
    <w:rsid w:val="001531C0"/>
    <w:rsid w:val="0015405D"/>
    <w:rsid w:val="0015432F"/>
    <w:rsid w:val="00154C71"/>
    <w:rsid w:val="00154E72"/>
    <w:rsid w:val="0015551A"/>
    <w:rsid w:val="001559BC"/>
    <w:rsid w:val="00156134"/>
    <w:rsid w:val="00156265"/>
    <w:rsid w:val="00156273"/>
    <w:rsid w:val="00156617"/>
    <w:rsid w:val="00157D45"/>
    <w:rsid w:val="001614B8"/>
    <w:rsid w:val="00161592"/>
    <w:rsid w:val="0016162F"/>
    <w:rsid w:val="00162583"/>
    <w:rsid w:val="00162668"/>
    <w:rsid w:val="001627E3"/>
    <w:rsid w:val="00162928"/>
    <w:rsid w:val="00163FDD"/>
    <w:rsid w:val="0016499C"/>
    <w:rsid w:val="00164C0A"/>
    <w:rsid w:val="00165A75"/>
    <w:rsid w:val="00165BCA"/>
    <w:rsid w:val="00165EDD"/>
    <w:rsid w:val="00166EEE"/>
    <w:rsid w:val="001676AC"/>
    <w:rsid w:val="00167AFE"/>
    <w:rsid w:val="0017016E"/>
    <w:rsid w:val="00171717"/>
    <w:rsid w:val="00172193"/>
    <w:rsid w:val="00173034"/>
    <w:rsid w:val="00173297"/>
    <w:rsid w:val="001741E1"/>
    <w:rsid w:val="00174808"/>
    <w:rsid w:val="00174A0A"/>
    <w:rsid w:val="00174FBB"/>
    <w:rsid w:val="00176410"/>
    <w:rsid w:val="00177593"/>
    <w:rsid w:val="00177CE2"/>
    <w:rsid w:val="0018105E"/>
    <w:rsid w:val="00182E97"/>
    <w:rsid w:val="00182F7F"/>
    <w:rsid w:val="001847CF"/>
    <w:rsid w:val="001855E6"/>
    <w:rsid w:val="00185B4F"/>
    <w:rsid w:val="00185E3F"/>
    <w:rsid w:val="00187A71"/>
    <w:rsid w:val="0019061E"/>
    <w:rsid w:val="00190ACC"/>
    <w:rsid w:val="00190D10"/>
    <w:rsid w:val="00190D83"/>
    <w:rsid w:val="001914D4"/>
    <w:rsid w:val="00192090"/>
    <w:rsid w:val="001924A5"/>
    <w:rsid w:val="00192CB9"/>
    <w:rsid w:val="00193C79"/>
    <w:rsid w:val="001943DE"/>
    <w:rsid w:val="00194D1A"/>
    <w:rsid w:val="00194E7C"/>
    <w:rsid w:val="0019655F"/>
    <w:rsid w:val="00197870"/>
    <w:rsid w:val="001A03D0"/>
    <w:rsid w:val="001A0416"/>
    <w:rsid w:val="001A302C"/>
    <w:rsid w:val="001A39A9"/>
    <w:rsid w:val="001A4158"/>
    <w:rsid w:val="001A4D3F"/>
    <w:rsid w:val="001A60E3"/>
    <w:rsid w:val="001B0371"/>
    <w:rsid w:val="001B04F7"/>
    <w:rsid w:val="001B0631"/>
    <w:rsid w:val="001B0D3C"/>
    <w:rsid w:val="001B163A"/>
    <w:rsid w:val="001B24D4"/>
    <w:rsid w:val="001B31A0"/>
    <w:rsid w:val="001B3215"/>
    <w:rsid w:val="001B546F"/>
    <w:rsid w:val="001B5F45"/>
    <w:rsid w:val="001B7AD8"/>
    <w:rsid w:val="001C0D1A"/>
    <w:rsid w:val="001C0D8C"/>
    <w:rsid w:val="001C0EB4"/>
    <w:rsid w:val="001C167E"/>
    <w:rsid w:val="001C233C"/>
    <w:rsid w:val="001C3571"/>
    <w:rsid w:val="001C36FB"/>
    <w:rsid w:val="001C3D39"/>
    <w:rsid w:val="001C45DF"/>
    <w:rsid w:val="001C4B33"/>
    <w:rsid w:val="001C5284"/>
    <w:rsid w:val="001C59AE"/>
    <w:rsid w:val="001C5AD5"/>
    <w:rsid w:val="001C67E1"/>
    <w:rsid w:val="001C6955"/>
    <w:rsid w:val="001C6A8C"/>
    <w:rsid w:val="001C6D2F"/>
    <w:rsid w:val="001D24AA"/>
    <w:rsid w:val="001D336D"/>
    <w:rsid w:val="001D3461"/>
    <w:rsid w:val="001D53F8"/>
    <w:rsid w:val="001D5EA4"/>
    <w:rsid w:val="001D6306"/>
    <w:rsid w:val="001D65A4"/>
    <w:rsid w:val="001D6C8A"/>
    <w:rsid w:val="001D6F64"/>
    <w:rsid w:val="001E0F43"/>
    <w:rsid w:val="001E12B6"/>
    <w:rsid w:val="001E13C5"/>
    <w:rsid w:val="001E1E2C"/>
    <w:rsid w:val="001E1E9C"/>
    <w:rsid w:val="001E27C1"/>
    <w:rsid w:val="001E4E5B"/>
    <w:rsid w:val="001E53AF"/>
    <w:rsid w:val="001E55E7"/>
    <w:rsid w:val="001E5CA5"/>
    <w:rsid w:val="001E5F4D"/>
    <w:rsid w:val="001E6077"/>
    <w:rsid w:val="001E78FB"/>
    <w:rsid w:val="001E7E2E"/>
    <w:rsid w:val="001E7E56"/>
    <w:rsid w:val="001F032A"/>
    <w:rsid w:val="001F12A7"/>
    <w:rsid w:val="001F1D29"/>
    <w:rsid w:val="001F205D"/>
    <w:rsid w:val="001F231B"/>
    <w:rsid w:val="001F2C97"/>
    <w:rsid w:val="001F310C"/>
    <w:rsid w:val="001F5213"/>
    <w:rsid w:val="001F60A1"/>
    <w:rsid w:val="001F690E"/>
    <w:rsid w:val="001F718C"/>
    <w:rsid w:val="001F7557"/>
    <w:rsid w:val="002011F1"/>
    <w:rsid w:val="002014D4"/>
    <w:rsid w:val="00201660"/>
    <w:rsid w:val="002025B7"/>
    <w:rsid w:val="0020310F"/>
    <w:rsid w:val="002049A2"/>
    <w:rsid w:val="00206B6C"/>
    <w:rsid w:val="00206E87"/>
    <w:rsid w:val="00207A7B"/>
    <w:rsid w:val="002114D0"/>
    <w:rsid w:val="00211F08"/>
    <w:rsid w:val="00211FA5"/>
    <w:rsid w:val="0021289E"/>
    <w:rsid w:val="00214598"/>
    <w:rsid w:val="00215142"/>
    <w:rsid w:val="0021539B"/>
    <w:rsid w:val="0021668A"/>
    <w:rsid w:val="00217425"/>
    <w:rsid w:val="00217454"/>
    <w:rsid w:val="00220034"/>
    <w:rsid w:val="00220861"/>
    <w:rsid w:val="0022123C"/>
    <w:rsid w:val="00221409"/>
    <w:rsid w:val="00221810"/>
    <w:rsid w:val="00222B8C"/>
    <w:rsid w:val="00224A1C"/>
    <w:rsid w:val="00225085"/>
    <w:rsid w:val="00226840"/>
    <w:rsid w:val="0022693B"/>
    <w:rsid w:val="00226A0D"/>
    <w:rsid w:val="00227063"/>
    <w:rsid w:val="002307B7"/>
    <w:rsid w:val="00231CB9"/>
    <w:rsid w:val="00231D7E"/>
    <w:rsid w:val="0023200D"/>
    <w:rsid w:val="00232850"/>
    <w:rsid w:val="00232903"/>
    <w:rsid w:val="002350D3"/>
    <w:rsid w:val="00235261"/>
    <w:rsid w:val="00235BDC"/>
    <w:rsid w:val="00235CE6"/>
    <w:rsid w:val="00236ADA"/>
    <w:rsid w:val="00236BF7"/>
    <w:rsid w:val="00237CA6"/>
    <w:rsid w:val="00237F56"/>
    <w:rsid w:val="002409CA"/>
    <w:rsid w:val="00240BBB"/>
    <w:rsid w:val="00241234"/>
    <w:rsid w:val="00241407"/>
    <w:rsid w:val="00242884"/>
    <w:rsid w:val="0024314C"/>
    <w:rsid w:val="00244E0E"/>
    <w:rsid w:val="00245C73"/>
    <w:rsid w:val="002460E9"/>
    <w:rsid w:val="002467F0"/>
    <w:rsid w:val="00246871"/>
    <w:rsid w:val="00247AA6"/>
    <w:rsid w:val="00250006"/>
    <w:rsid w:val="0025063C"/>
    <w:rsid w:val="00250CDF"/>
    <w:rsid w:val="00251777"/>
    <w:rsid w:val="002517C0"/>
    <w:rsid w:val="0025214B"/>
    <w:rsid w:val="0025231A"/>
    <w:rsid w:val="002526DB"/>
    <w:rsid w:val="002535DB"/>
    <w:rsid w:val="002543CF"/>
    <w:rsid w:val="00254AD1"/>
    <w:rsid w:val="00257F3E"/>
    <w:rsid w:val="002609D0"/>
    <w:rsid w:val="0026284C"/>
    <w:rsid w:val="00263D94"/>
    <w:rsid w:val="00265232"/>
    <w:rsid w:val="00265368"/>
    <w:rsid w:val="00265D24"/>
    <w:rsid w:val="00266A14"/>
    <w:rsid w:val="0027010D"/>
    <w:rsid w:val="002708F1"/>
    <w:rsid w:val="00270F43"/>
    <w:rsid w:val="002712FD"/>
    <w:rsid w:val="00271640"/>
    <w:rsid w:val="00271764"/>
    <w:rsid w:val="0027177F"/>
    <w:rsid w:val="00272216"/>
    <w:rsid w:val="0027355D"/>
    <w:rsid w:val="002743CA"/>
    <w:rsid w:val="0027534E"/>
    <w:rsid w:val="002767D8"/>
    <w:rsid w:val="0027766C"/>
    <w:rsid w:val="002779CC"/>
    <w:rsid w:val="00277B28"/>
    <w:rsid w:val="0028018B"/>
    <w:rsid w:val="002813FF"/>
    <w:rsid w:val="00281582"/>
    <w:rsid w:val="00281610"/>
    <w:rsid w:val="00282372"/>
    <w:rsid w:val="00287478"/>
    <w:rsid w:val="00287488"/>
    <w:rsid w:val="00291A04"/>
    <w:rsid w:val="00292A1C"/>
    <w:rsid w:val="00293AC5"/>
    <w:rsid w:val="0029419F"/>
    <w:rsid w:val="00294D36"/>
    <w:rsid w:val="00294F74"/>
    <w:rsid w:val="00295356"/>
    <w:rsid w:val="00295687"/>
    <w:rsid w:val="00295A78"/>
    <w:rsid w:val="00295E4D"/>
    <w:rsid w:val="00296228"/>
    <w:rsid w:val="0029626C"/>
    <w:rsid w:val="00297274"/>
    <w:rsid w:val="002979DD"/>
    <w:rsid w:val="002A2B42"/>
    <w:rsid w:val="002A32A0"/>
    <w:rsid w:val="002A391F"/>
    <w:rsid w:val="002A5B94"/>
    <w:rsid w:val="002A60B9"/>
    <w:rsid w:val="002A6EDB"/>
    <w:rsid w:val="002A7042"/>
    <w:rsid w:val="002A7AA0"/>
    <w:rsid w:val="002B0CB0"/>
    <w:rsid w:val="002B21CE"/>
    <w:rsid w:val="002B346F"/>
    <w:rsid w:val="002B42F2"/>
    <w:rsid w:val="002B482B"/>
    <w:rsid w:val="002B4B68"/>
    <w:rsid w:val="002B6283"/>
    <w:rsid w:val="002B66D6"/>
    <w:rsid w:val="002B6A9F"/>
    <w:rsid w:val="002B7107"/>
    <w:rsid w:val="002C06CC"/>
    <w:rsid w:val="002C11F4"/>
    <w:rsid w:val="002C1391"/>
    <w:rsid w:val="002C2417"/>
    <w:rsid w:val="002C274E"/>
    <w:rsid w:val="002C39C1"/>
    <w:rsid w:val="002C4CE2"/>
    <w:rsid w:val="002C5A77"/>
    <w:rsid w:val="002C5DCF"/>
    <w:rsid w:val="002C67B0"/>
    <w:rsid w:val="002C6B9F"/>
    <w:rsid w:val="002D1383"/>
    <w:rsid w:val="002D1565"/>
    <w:rsid w:val="002D1B71"/>
    <w:rsid w:val="002D227B"/>
    <w:rsid w:val="002D2792"/>
    <w:rsid w:val="002D3734"/>
    <w:rsid w:val="002D441D"/>
    <w:rsid w:val="002D4618"/>
    <w:rsid w:val="002D4679"/>
    <w:rsid w:val="002D4DBA"/>
    <w:rsid w:val="002D55CE"/>
    <w:rsid w:val="002D5980"/>
    <w:rsid w:val="002D62E7"/>
    <w:rsid w:val="002D75D5"/>
    <w:rsid w:val="002E00D3"/>
    <w:rsid w:val="002E03A7"/>
    <w:rsid w:val="002E1BEC"/>
    <w:rsid w:val="002E5545"/>
    <w:rsid w:val="002E5ABF"/>
    <w:rsid w:val="002E6B29"/>
    <w:rsid w:val="002E6FB8"/>
    <w:rsid w:val="002E7793"/>
    <w:rsid w:val="002E79CC"/>
    <w:rsid w:val="002E7AED"/>
    <w:rsid w:val="002E7B46"/>
    <w:rsid w:val="002F0D0A"/>
    <w:rsid w:val="002F1041"/>
    <w:rsid w:val="002F1D77"/>
    <w:rsid w:val="002F2351"/>
    <w:rsid w:val="002F3A4D"/>
    <w:rsid w:val="002F4730"/>
    <w:rsid w:val="002F5D82"/>
    <w:rsid w:val="002F62DE"/>
    <w:rsid w:val="002F63F8"/>
    <w:rsid w:val="002F67D8"/>
    <w:rsid w:val="002F6EC2"/>
    <w:rsid w:val="002F7636"/>
    <w:rsid w:val="002F7ECD"/>
    <w:rsid w:val="00300385"/>
    <w:rsid w:val="00300923"/>
    <w:rsid w:val="00300A82"/>
    <w:rsid w:val="0030179A"/>
    <w:rsid w:val="00301A38"/>
    <w:rsid w:val="0030250B"/>
    <w:rsid w:val="00303A3D"/>
    <w:rsid w:val="0030538B"/>
    <w:rsid w:val="00305A7C"/>
    <w:rsid w:val="0030631F"/>
    <w:rsid w:val="00306D28"/>
    <w:rsid w:val="00306DC1"/>
    <w:rsid w:val="0030734B"/>
    <w:rsid w:val="00307478"/>
    <w:rsid w:val="003074A0"/>
    <w:rsid w:val="0031105E"/>
    <w:rsid w:val="003112E0"/>
    <w:rsid w:val="0031464A"/>
    <w:rsid w:val="0031520E"/>
    <w:rsid w:val="00316A4E"/>
    <w:rsid w:val="00316A58"/>
    <w:rsid w:val="003172EA"/>
    <w:rsid w:val="00320692"/>
    <w:rsid w:val="00320D2D"/>
    <w:rsid w:val="00321704"/>
    <w:rsid w:val="0032174B"/>
    <w:rsid w:val="003217F2"/>
    <w:rsid w:val="00321E1A"/>
    <w:rsid w:val="00322652"/>
    <w:rsid w:val="00322A3D"/>
    <w:rsid w:val="00323D2F"/>
    <w:rsid w:val="0032466B"/>
    <w:rsid w:val="00324712"/>
    <w:rsid w:val="00324F9F"/>
    <w:rsid w:val="003254AB"/>
    <w:rsid w:val="00325552"/>
    <w:rsid w:val="0032649B"/>
    <w:rsid w:val="00330005"/>
    <w:rsid w:val="00330AEB"/>
    <w:rsid w:val="00331496"/>
    <w:rsid w:val="003319FB"/>
    <w:rsid w:val="00332253"/>
    <w:rsid w:val="00332E47"/>
    <w:rsid w:val="00332E76"/>
    <w:rsid w:val="00333A6E"/>
    <w:rsid w:val="003347D7"/>
    <w:rsid w:val="00334E35"/>
    <w:rsid w:val="00335369"/>
    <w:rsid w:val="00335CD1"/>
    <w:rsid w:val="00336CAB"/>
    <w:rsid w:val="00336F7D"/>
    <w:rsid w:val="0034125F"/>
    <w:rsid w:val="00342DCE"/>
    <w:rsid w:val="0034372F"/>
    <w:rsid w:val="003438C2"/>
    <w:rsid w:val="00343C2C"/>
    <w:rsid w:val="0034420C"/>
    <w:rsid w:val="00346504"/>
    <w:rsid w:val="00347658"/>
    <w:rsid w:val="00347966"/>
    <w:rsid w:val="00347D50"/>
    <w:rsid w:val="00350157"/>
    <w:rsid w:val="003502B6"/>
    <w:rsid w:val="00350A08"/>
    <w:rsid w:val="00351499"/>
    <w:rsid w:val="00351A50"/>
    <w:rsid w:val="003524C4"/>
    <w:rsid w:val="003536AF"/>
    <w:rsid w:val="00356562"/>
    <w:rsid w:val="00356926"/>
    <w:rsid w:val="0035693D"/>
    <w:rsid w:val="0035749A"/>
    <w:rsid w:val="00357EF4"/>
    <w:rsid w:val="0036013E"/>
    <w:rsid w:val="003613EC"/>
    <w:rsid w:val="003623DA"/>
    <w:rsid w:val="003626E5"/>
    <w:rsid w:val="00362A6C"/>
    <w:rsid w:val="00363AF2"/>
    <w:rsid w:val="003645AE"/>
    <w:rsid w:val="00364970"/>
    <w:rsid w:val="0036503F"/>
    <w:rsid w:val="003651ED"/>
    <w:rsid w:val="0036533D"/>
    <w:rsid w:val="00365AFE"/>
    <w:rsid w:val="00366294"/>
    <w:rsid w:val="00367B37"/>
    <w:rsid w:val="00371787"/>
    <w:rsid w:val="00372EDE"/>
    <w:rsid w:val="00375C99"/>
    <w:rsid w:val="00380645"/>
    <w:rsid w:val="003814BF"/>
    <w:rsid w:val="00381689"/>
    <w:rsid w:val="003817FE"/>
    <w:rsid w:val="003819D0"/>
    <w:rsid w:val="0038251F"/>
    <w:rsid w:val="00386510"/>
    <w:rsid w:val="00386D8C"/>
    <w:rsid w:val="00390CA1"/>
    <w:rsid w:val="00392B0F"/>
    <w:rsid w:val="00392BF2"/>
    <w:rsid w:val="00393383"/>
    <w:rsid w:val="00393454"/>
    <w:rsid w:val="00393786"/>
    <w:rsid w:val="00394034"/>
    <w:rsid w:val="00394427"/>
    <w:rsid w:val="00394841"/>
    <w:rsid w:val="0039492F"/>
    <w:rsid w:val="0039547E"/>
    <w:rsid w:val="003A1C17"/>
    <w:rsid w:val="003A1EF4"/>
    <w:rsid w:val="003A2294"/>
    <w:rsid w:val="003A33D9"/>
    <w:rsid w:val="003A3A38"/>
    <w:rsid w:val="003A3DDE"/>
    <w:rsid w:val="003A6944"/>
    <w:rsid w:val="003A6FBE"/>
    <w:rsid w:val="003A7F6F"/>
    <w:rsid w:val="003B0871"/>
    <w:rsid w:val="003B09D2"/>
    <w:rsid w:val="003B1E5B"/>
    <w:rsid w:val="003B1EC0"/>
    <w:rsid w:val="003B29EC"/>
    <w:rsid w:val="003B4840"/>
    <w:rsid w:val="003B5003"/>
    <w:rsid w:val="003B67F3"/>
    <w:rsid w:val="003B6DF2"/>
    <w:rsid w:val="003C06BC"/>
    <w:rsid w:val="003C17C8"/>
    <w:rsid w:val="003C288B"/>
    <w:rsid w:val="003C2B45"/>
    <w:rsid w:val="003C3CB5"/>
    <w:rsid w:val="003C403F"/>
    <w:rsid w:val="003C502B"/>
    <w:rsid w:val="003C62CD"/>
    <w:rsid w:val="003C6AA2"/>
    <w:rsid w:val="003C6DA8"/>
    <w:rsid w:val="003C7BFE"/>
    <w:rsid w:val="003D01BB"/>
    <w:rsid w:val="003D154A"/>
    <w:rsid w:val="003D1CDF"/>
    <w:rsid w:val="003D3105"/>
    <w:rsid w:val="003D3A77"/>
    <w:rsid w:val="003D534A"/>
    <w:rsid w:val="003D5722"/>
    <w:rsid w:val="003D5F13"/>
    <w:rsid w:val="003E0105"/>
    <w:rsid w:val="003E1B58"/>
    <w:rsid w:val="003E3587"/>
    <w:rsid w:val="003E3CD5"/>
    <w:rsid w:val="003E413C"/>
    <w:rsid w:val="003E4CD8"/>
    <w:rsid w:val="003E51AF"/>
    <w:rsid w:val="003E5237"/>
    <w:rsid w:val="003E5945"/>
    <w:rsid w:val="003E5D50"/>
    <w:rsid w:val="003E69D1"/>
    <w:rsid w:val="003E70A6"/>
    <w:rsid w:val="003E7562"/>
    <w:rsid w:val="003F164B"/>
    <w:rsid w:val="003F2119"/>
    <w:rsid w:val="003F2F84"/>
    <w:rsid w:val="003F358F"/>
    <w:rsid w:val="003F37E3"/>
    <w:rsid w:val="003F3836"/>
    <w:rsid w:val="003F406D"/>
    <w:rsid w:val="003F4667"/>
    <w:rsid w:val="003F55A8"/>
    <w:rsid w:val="003F66BD"/>
    <w:rsid w:val="003F6D20"/>
    <w:rsid w:val="003F7236"/>
    <w:rsid w:val="0040114B"/>
    <w:rsid w:val="004011D7"/>
    <w:rsid w:val="00402FED"/>
    <w:rsid w:val="004033D3"/>
    <w:rsid w:val="00404021"/>
    <w:rsid w:val="00405131"/>
    <w:rsid w:val="0040530B"/>
    <w:rsid w:val="00406F18"/>
    <w:rsid w:val="00407338"/>
    <w:rsid w:val="00407410"/>
    <w:rsid w:val="0041089E"/>
    <w:rsid w:val="00410F3E"/>
    <w:rsid w:val="00411A56"/>
    <w:rsid w:val="0041269F"/>
    <w:rsid w:val="00412D6D"/>
    <w:rsid w:val="00415A97"/>
    <w:rsid w:val="004178CF"/>
    <w:rsid w:val="00421685"/>
    <w:rsid w:val="00422A41"/>
    <w:rsid w:val="0042408C"/>
    <w:rsid w:val="00424404"/>
    <w:rsid w:val="004263F6"/>
    <w:rsid w:val="00426CB7"/>
    <w:rsid w:val="00426DDE"/>
    <w:rsid w:val="004271DA"/>
    <w:rsid w:val="00432764"/>
    <w:rsid w:val="00432926"/>
    <w:rsid w:val="004330DF"/>
    <w:rsid w:val="004333E3"/>
    <w:rsid w:val="00433595"/>
    <w:rsid w:val="00434A0C"/>
    <w:rsid w:val="00435D63"/>
    <w:rsid w:val="00437311"/>
    <w:rsid w:val="00437536"/>
    <w:rsid w:val="00440547"/>
    <w:rsid w:val="00440B1D"/>
    <w:rsid w:val="00440E99"/>
    <w:rsid w:val="00441E9C"/>
    <w:rsid w:val="00443D4C"/>
    <w:rsid w:val="004468F4"/>
    <w:rsid w:val="00446A04"/>
    <w:rsid w:val="00446AA7"/>
    <w:rsid w:val="00446D12"/>
    <w:rsid w:val="00447A51"/>
    <w:rsid w:val="00450975"/>
    <w:rsid w:val="00453E09"/>
    <w:rsid w:val="004545F0"/>
    <w:rsid w:val="004553C0"/>
    <w:rsid w:val="0045591C"/>
    <w:rsid w:val="00457A99"/>
    <w:rsid w:val="00460936"/>
    <w:rsid w:val="00463768"/>
    <w:rsid w:val="00463978"/>
    <w:rsid w:val="00463DAA"/>
    <w:rsid w:val="00463DD7"/>
    <w:rsid w:val="0046463E"/>
    <w:rsid w:val="00466580"/>
    <w:rsid w:val="00466C42"/>
    <w:rsid w:val="004674C8"/>
    <w:rsid w:val="004700F1"/>
    <w:rsid w:val="00470B02"/>
    <w:rsid w:val="00470F3F"/>
    <w:rsid w:val="0047128C"/>
    <w:rsid w:val="00471BA1"/>
    <w:rsid w:val="00472B86"/>
    <w:rsid w:val="00474518"/>
    <w:rsid w:val="00475377"/>
    <w:rsid w:val="004758E9"/>
    <w:rsid w:val="004779F7"/>
    <w:rsid w:val="0048031F"/>
    <w:rsid w:val="004806EF"/>
    <w:rsid w:val="004807FA"/>
    <w:rsid w:val="00480B99"/>
    <w:rsid w:val="00480CE4"/>
    <w:rsid w:val="00480CFD"/>
    <w:rsid w:val="00483A39"/>
    <w:rsid w:val="00483B66"/>
    <w:rsid w:val="00483C16"/>
    <w:rsid w:val="0048449E"/>
    <w:rsid w:val="00484AE4"/>
    <w:rsid w:val="00484F44"/>
    <w:rsid w:val="004855E8"/>
    <w:rsid w:val="0048561E"/>
    <w:rsid w:val="004865CC"/>
    <w:rsid w:val="00490646"/>
    <w:rsid w:val="00490B3F"/>
    <w:rsid w:val="00491CA9"/>
    <w:rsid w:val="00491D60"/>
    <w:rsid w:val="004924D1"/>
    <w:rsid w:val="004927B2"/>
    <w:rsid w:val="004938FB"/>
    <w:rsid w:val="00493A76"/>
    <w:rsid w:val="00494EDC"/>
    <w:rsid w:val="0049527F"/>
    <w:rsid w:val="00495976"/>
    <w:rsid w:val="00495CC9"/>
    <w:rsid w:val="00495E91"/>
    <w:rsid w:val="004961BC"/>
    <w:rsid w:val="00496C86"/>
    <w:rsid w:val="00496D8E"/>
    <w:rsid w:val="004979EB"/>
    <w:rsid w:val="004A0549"/>
    <w:rsid w:val="004A19C2"/>
    <w:rsid w:val="004A25F0"/>
    <w:rsid w:val="004A2FB2"/>
    <w:rsid w:val="004A427F"/>
    <w:rsid w:val="004A44BE"/>
    <w:rsid w:val="004A5837"/>
    <w:rsid w:val="004A6851"/>
    <w:rsid w:val="004A6A35"/>
    <w:rsid w:val="004B0C9E"/>
    <w:rsid w:val="004B1CB8"/>
    <w:rsid w:val="004B582D"/>
    <w:rsid w:val="004B7091"/>
    <w:rsid w:val="004C1E20"/>
    <w:rsid w:val="004C312E"/>
    <w:rsid w:val="004C37F5"/>
    <w:rsid w:val="004C3B9E"/>
    <w:rsid w:val="004C40AB"/>
    <w:rsid w:val="004C4E1B"/>
    <w:rsid w:val="004C6989"/>
    <w:rsid w:val="004C6DE7"/>
    <w:rsid w:val="004C7443"/>
    <w:rsid w:val="004C7560"/>
    <w:rsid w:val="004C76E8"/>
    <w:rsid w:val="004D0A15"/>
    <w:rsid w:val="004D0E60"/>
    <w:rsid w:val="004D1184"/>
    <w:rsid w:val="004D15BA"/>
    <w:rsid w:val="004D19D3"/>
    <w:rsid w:val="004D207D"/>
    <w:rsid w:val="004D2535"/>
    <w:rsid w:val="004D2547"/>
    <w:rsid w:val="004D2645"/>
    <w:rsid w:val="004D2ED5"/>
    <w:rsid w:val="004D383E"/>
    <w:rsid w:val="004D4A09"/>
    <w:rsid w:val="004D5684"/>
    <w:rsid w:val="004D672C"/>
    <w:rsid w:val="004D6A30"/>
    <w:rsid w:val="004D6FE6"/>
    <w:rsid w:val="004D7AB8"/>
    <w:rsid w:val="004E037E"/>
    <w:rsid w:val="004E172F"/>
    <w:rsid w:val="004E1FF9"/>
    <w:rsid w:val="004E222F"/>
    <w:rsid w:val="004E283C"/>
    <w:rsid w:val="004E2A0A"/>
    <w:rsid w:val="004E373F"/>
    <w:rsid w:val="004E442D"/>
    <w:rsid w:val="004E4672"/>
    <w:rsid w:val="004E4697"/>
    <w:rsid w:val="004E4D04"/>
    <w:rsid w:val="004E51D3"/>
    <w:rsid w:val="004E59DF"/>
    <w:rsid w:val="004E6537"/>
    <w:rsid w:val="004E6E3E"/>
    <w:rsid w:val="004E77C6"/>
    <w:rsid w:val="004F11A3"/>
    <w:rsid w:val="004F2475"/>
    <w:rsid w:val="004F24E7"/>
    <w:rsid w:val="004F3C0B"/>
    <w:rsid w:val="004F3DC1"/>
    <w:rsid w:val="004F3FB0"/>
    <w:rsid w:val="004F4B4F"/>
    <w:rsid w:val="005016FD"/>
    <w:rsid w:val="00501B07"/>
    <w:rsid w:val="00502178"/>
    <w:rsid w:val="00502DD7"/>
    <w:rsid w:val="00502E9A"/>
    <w:rsid w:val="00502FD4"/>
    <w:rsid w:val="005053BE"/>
    <w:rsid w:val="00505772"/>
    <w:rsid w:val="00506172"/>
    <w:rsid w:val="00506834"/>
    <w:rsid w:val="00507945"/>
    <w:rsid w:val="00507DA9"/>
    <w:rsid w:val="00510931"/>
    <w:rsid w:val="00511522"/>
    <w:rsid w:val="005129EC"/>
    <w:rsid w:val="00513363"/>
    <w:rsid w:val="00513491"/>
    <w:rsid w:val="0051417F"/>
    <w:rsid w:val="00515033"/>
    <w:rsid w:val="00515872"/>
    <w:rsid w:val="005158F3"/>
    <w:rsid w:val="00516FED"/>
    <w:rsid w:val="00520FC8"/>
    <w:rsid w:val="00522991"/>
    <w:rsid w:val="00522BC1"/>
    <w:rsid w:val="005234A9"/>
    <w:rsid w:val="00523886"/>
    <w:rsid w:val="00524454"/>
    <w:rsid w:val="005245D1"/>
    <w:rsid w:val="005246A5"/>
    <w:rsid w:val="005247AB"/>
    <w:rsid w:val="00525BAF"/>
    <w:rsid w:val="005262E7"/>
    <w:rsid w:val="00527316"/>
    <w:rsid w:val="005274CE"/>
    <w:rsid w:val="00527B1F"/>
    <w:rsid w:val="00527FDF"/>
    <w:rsid w:val="0053202C"/>
    <w:rsid w:val="00532C11"/>
    <w:rsid w:val="0053383B"/>
    <w:rsid w:val="00534B3F"/>
    <w:rsid w:val="00534D39"/>
    <w:rsid w:val="00534E3D"/>
    <w:rsid w:val="00535135"/>
    <w:rsid w:val="00537701"/>
    <w:rsid w:val="00537AA9"/>
    <w:rsid w:val="00540108"/>
    <w:rsid w:val="0054020E"/>
    <w:rsid w:val="0054042B"/>
    <w:rsid w:val="0054042C"/>
    <w:rsid w:val="00540D68"/>
    <w:rsid w:val="00541BAC"/>
    <w:rsid w:val="00541C6C"/>
    <w:rsid w:val="005427E6"/>
    <w:rsid w:val="0054495D"/>
    <w:rsid w:val="00545CEE"/>
    <w:rsid w:val="00546DAE"/>
    <w:rsid w:val="00547BC6"/>
    <w:rsid w:val="00547F36"/>
    <w:rsid w:val="00550DC5"/>
    <w:rsid w:val="00551956"/>
    <w:rsid w:val="00551B3B"/>
    <w:rsid w:val="005529F6"/>
    <w:rsid w:val="00552D8F"/>
    <w:rsid w:val="005530DA"/>
    <w:rsid w:val="005539E1"/>
    <w:rsid w:val="0055428C"/>
    <w:rsid w:val="00554846"/>
    <w:rsid w:val="005574D4"/>
    <w:rsid w:val="0056146A"/>
    <w:rsid w:val="005617F6"/>
    <w:rsid w:val="0056252A"/>
    <w:rsid w:val="0056255C"/>
    <w:rsid w:val="00563902"/>
    <w:rsid w:val="00563FC7"/>
    <w:rsid w:val="00566395"/>
    <w:rsid w:val="005665B6"/>
    <w:rsid w:val="00566BDB"/>
    <w:rsid w:val="00567B49"/>
    <w:rsid w:val="00567CDD"/>
    <w:rsid w:val="00570134"/>
    <w:rsid w:val="005706C0"/>
    <w:rsid w:val="005707E6"/>
    <w:rsid w:val="00570D03"/>
    <w:rsid w:val="00571261"/>
    <w:rsid w:val="0057129B"/>
    <w:rsid w:val="00571BA0"/>
    <w:rsid w:val="00573C0A"/>
    <w:rsid w:val="00574AC9"/>
    <w:rsid w:val="00574DA4"/>
    <w:rsid w:val="005753D9"/>
    <w:rsid w:val="00576697"/>
    <w:rsid w:val="00576C41"/>
    <w:rsid w:val="0057701F"/>
    <w:rsid w:val="005771D5"/>
    <w:rsid w:val="00581AB8"/>
    <w:rsid w:val="00582845"/>
    <w:rsid w:val="00582E84"/>
    <w:rsid w:val="00583AE1"/>
    <w:rsid w:val="00584AEE"/>
    <w:rsid w:val="005861CF"/>
    <w:rsid w:val="00586580"/>
    <w:rsid w:val="00586EF2"/>
    <w:rsid w:val="00587365"/>
    <w:rsid w:val="00590082"/>
    <w:rsid w:val="0059010B"/>
    <w:rsid w:val="00590B5B"/>
    <w:rsid w:val="0059108D"/>
    <w:rsid w:val="005920BB"/>
    <w:rsid w:val="0059232B"/>
    <w:rsid w:val="00592AEF"/>
    <w:rsid w:val="00593E70"/>
    <w:rsid w:val="00594990"/>
    <w:rsid w:val="005958FC"/>
    <w:rsid w:val="00595E9A"/>
    <w:rsid w:val="005960BB"/>
    <w:rsid w:val="005A0B22"/>
    <w:rsid w:val="005A1D6E"/>
    <w:rsid w:val="005A2BAE"/>
    <w:rsid w:val="005A2DED"/>
    <w:rsid w:val="005A46C5"/>
    <w:rsid w:val="005A547B"/>
    <w:rsid w:val="005A556D"/>
    <w:rsid w:val="005A5B94"/>
    <w:rsid w:val="005A608F"/>
    <w:rsid w:val="005A77D3"/>
    <w:rsid w:val="005B06AB"/>
    <w:rsid w:val="005B0AFC"/>
    <w:rsid w:val="005B125A"/>
    <w:rsid w:val="005B16A8"/>
    <w:rsid w:val="005B2270"/>
    <w:rsid w:val="005B3692"/>
    <w:rsid w:val="005B4A5D"/>
    <w:rsid w:val="005B4DA9"/>
    <w:rsid w:val="005B5F10"/>
    <w:rsid w:val="005B6418"/>
    <w:rsid w:val="005B6775"/>
    <w:rsid w:val="005B74A0"/>
    <w:rsid w:val="005B7D60"/>
    <w:rsid w:val="005B7D9D"/>
    <w:rsid w:val="005B7E57"/>
    <w:rsid w:val="005B7EE1"/>
    <w:rsid w:val="005C06EE"/>
    <w:rsid w:val="005C0DBB"/>
    <w:rsid w:val="005C3359"/>
    <w:rsid w:val="005C3FF4"/>
    <w:rsid w:val="005C4BA9"/>
    <w:rsid w:val="005C4DA2"/>
    <w:rsid w:val="005C6A26"/>
    <w:rsid w:val="005C6A33"/>
    <w:rsid w:val="005C6AC0"/>
    <w:rsid w:val="005C719D"/>
    <w:rsid w:val="005C7262"/>
    <w:rsid w:val="005D03FA"/>
    <w:rsid w:val="005D0970"/>
    <w:rsid w:val="005D0D95"/>
    <w:rsid w:val="005D1312"/>
    <w:rsid w:val="005D14A0"/>
    <w:rsid w:val="005D27BA"/>
    <w:rsid w:val="005D38F7"/>
    <w:rsid w:val="005D51D9"/>
    <w:rsid w:val="005D7049"/>
    <w:rsid w:val="005D72E9"/>
    <w:rsid w:val="005E0B92"/>
    <w:rsid w:val="005E1318"/>
    <w:rsid w:val="005E1614"/>
    <w:rsid w:val="005E1D01"/>
    <w:rsid w:val="005E2311"/>
    <w:rsid w:val="005E2C90"/>
    <w:rsid w:val="005E2F4F"/>
    <w:rsid w:val="005E33DC"/>
    <w:rsid w:val="005E3BA4"/>
    <w:rsid w:val="005E4278"/>
    <w:rsid w:val="005E4BEE"/>
    <w:rsid w:val="005E4D0A"/>
    <w:rsid w:val="005E589E"/>
    <w:rsid w:val="005E5AED"/>
    <w:rsid w:val="005E5D44"/>
    <w:rsid w:val="005E631D"/>
    <w:rsid w:val="005E6D8F"/>
    <w:rsid w:val="005F0973"/>
    <w:rsid w:val="005F0EB7"/>
    <w:rsid w:val="005F2657"/>
    <w:rsid w:val="005F27F3"/>
    <w:rsid w:val="005F322A"/>
    <w:rsid w:val="005F42DA"/>
    <w:rsid w:val="005F60D3"/>
    <w:rsid w:val="005F619A"/>
    <w:rsid w:val="005F69EA"/>
    <w:rsid w:val="005F6C20"/>
    <w:rsid w:val="005F7738"/>
    <w:rsid w:val="00600509"/>
    <w:rsid w:val="00600855"/>
    <w:rsid w:val="00601220"/>
    <w:rsid w:val="00602001"/>
    <w:rsid w:val="0060334B"/>
    <w:rsid w:val="00603664"/>
    <w:rsid w:val="006046AA"/>
    <w:rsid w:val="00604CC3"/>
    <w:rsid w:val="00605C75"/>
    <w:rsid w:val="00605CC5"/>
    <w:rsid w:val="00606B3F"/>
    <w:rsid w:val="006074A5"/>
    <w:rsid w:val="00607FE5"/>
    <w:rsid w:val="00607FFB"/>
    <w:rsid w:val="0061152C"/>
    <w:rsid w:val="00611A20"/>
    <w:rsid w:val="00611F5E"/>
    <w:rsid w:val="00612ECF"/>
    <w:rsid w:val="00614602"/>
    <w:rsid w:val="006146CE"/>
    <w:rsid w:val="0061620E"/>
    <w:rsid w:val="006165DB"/>
    <w:rsid w:val="00616D59"/>
    <w:rsid w:val="00620DE5"/>
    <w:rsid w:val="00620DE9"/>
    <w:rsid w:val="006219FC"/>
    <w:rsid w:val="00622DC6"/>
    <w:rsid w:val="006232DF"/>
    <w:rsid w:val="006234A7"/>
    <w:rsid w:val="00624EB3"/>
    <w:rsid w:val="006256C5"/>
    <w:rsid w:val="00625BC0"/>
    <w:rsid w:val="00625D8E"/>
    <w:rsid w:val="00627887"/>
    <w:rsid w:val="00630884"/>
    <w:rsid w:val="00630C5E"/>
    <w:rsid w:val="00630FAB"/>
    <w:rsid w:val="006322CB"/>
    <w:rsid w:val="00633EEE"/>
    <w:rsid w:val="00633EFA"/>
    <w:rsid w:val="00634608"/>
    <w:rsid w:val="0063475C"/>
    <w:rsid w:val="00635A61"/>
    <w:rsid w:val="006368B9"/>
    <w:rsid w:val="00636DD0"/>
    <w:rsid w:val="006370BB"/>
    <w:rsid w:val="00640298"/>
    <w:rsid w:val="00640341"/>
    <w:rsid w:val="00640E87"/>
    <w:rsid w:val="00642556"/>
    <w:rsid w:val="006428BC"/>
    <w:rsid w:val="006431B5"/>
    <w:rsid w:val="00644EE0"/>
    <w:rsid w:val="006453CC"/>
    <w:rsid w:val="0064566F"/>
    <w:rsid w:val="00645F03"/>
    <w:rsid w:val="0064619A"/>
    <w:rsid w:val="00646C4A"/>
    <w:rsid w:val="006472FF"/>
    <w:rsid w:val="00647476"/>
    <w:rsid w:val="00647A00"/>
    <w:rsid w:val="006509D7"/>
    <w:rsid w:val="00651001"/>
    <w:rsid w:val="00654790"/>
    <w:rsid w:val="00654B18"/>
    <w:rsid w:val="00655F27"/>
    <w:rsid w:val="00656B77"/>
    <w:rsid w:val="00656CAA"/>
    <w:rsid w:val="00657D2F"/>
    <w:rsid w:val="006606F1"/>
    <w:rsid w:val="006614A1"/>
    <w:rsid w:val="00662035"/>
    <w:rsid w:val="00662BBB"/>
    <w:rsid w:val="006631C5"/>
    <w:rsid w:val="00663839"/>
    <w:rsid w:val="006643E4"/>
    <w:rsid w:val="00664DB7"/>
    <w:rsid w:val="00665856"/>
    <w:rsid w:val="006659DE"/>
    <w:rsid w:val="00665C7A"/>
    <w:rsid w:val="00667CA1"/>
    <w:rsid w:val="006701AD"/>
    <w:rsid w:val="006702F8"/>
    <w:rsid w:val="0067086F"/>
    <w:rsid w:val="00670FD2"/>
    <w:rsid w:val="0067155C"/>
    <w:rsid w:val="00671B82"/>
    <w:rsid w:val="00671DD1"/>
    <w:rsid w:val="00672B52"/>
    <w:rsid w:val="00673C58"/>
    <w:rsid w:val="00674575"/>
    <w:rsid w:val="00681956"/>
    <w:rsid w:val="00682BA9"/>
    <w:rsid w:val="00683CAB"/>
    <w:rsid w:val="00683D00"/>
    <w:rsid w:val="00683F04"/>
    <w:rsid w:val="00684433"/>
    <w:rsid w:val="00684484"/>
    <w:rsid w:val="00686678"/>
    <w:rsid w:val="00686762"/>
    <w:rsid w:val="006869F0"/>
    <w:rsid w:val="00686F56"/>
    <w:rsid w:val="006872E4"/>
    <w:rsid w:val="00687325"/>
    <w:rsid w:val="006873D3"/>
    <w:rsid w:val="006919D9"/>
    <w:rsid w:val="006929DB"/>
    <w:rsid w:val="00693784"/>
    <w:rsid w:val="00693DDD"/>
    <w:rsid w:val="00694085"/>
    <w:rsid w:val="00694BE9"/>
    <w:rsid w:val="00695884"/>
    <w:rsid w:val="00695976"/>
    <w:rsid w:val="00696965"/>
    <w:rsid w:val="0069753D"/>
    <w:rsid w:val="00697918"/>
    <w:rsid w:val="00697ECA"/>
    <w:rsid w:val="006A122D"/>
    <w:rsid w:val="006A12F8"/>
    <w:rsid w:val="006A1A94"/>
    <w:rsid w:val="006A29F4"/>
    <w:rsid w:val="006A3040"/>
    <w:rsid w:val="006A322B"/>
    <w:rsid w:val="006A353A"/>
    <w:rsid w:val="006A376A"/>
    <w:rsid w:val="006A3BAC"/>
    <w:rsid w:val="006A3CC1"/>
    <w:rsid w:val="006A52EF"/>
    <w:rsid w:val="006A6118"/>
    <w:rsid w:val="006B00A8"/>
    <w:rsid w:val="006B048B"/>
    <w:rsid w:val="006B0C8F"/>
    <w:rsid w:val="006B1BB6"/>
    <w:rsid w:val="006B1EFF"/>
    <w:rsid w:val="006B2A40"/>
    <w:rsid w:val="006B30A2"/>
    <w:rsid w:val="006B3E1D"/>
    <w:rsid w:val="006B5469"/>
    <w:rsid w:val="006B6D91"/>
    <w:rsid w:val="006B6ED1"/>
    <w:rsid w:val="006B6F71"/>
    <w:rsid w:val="006B7A07"/>
    <w:rsid w:val="006B7E27"/>
    <w:rsid w:val="006C0F07"/>
    <w:rsid w:val="006C11CB"/>
    <w:rsid w:val="006C2024"/>
    <w:rsid w:val="006C26A5"/>
    <w:rsid w:val="006C447C"/>
    <w:rsid w:val="006C4C2E"/>
    <w:rsid w:val="006C6003"/>
    <w:rsid w:val="006C63D0"/>
    <w:rsid w:val="006C7EAE"/>
    <w:rsid w:val="006D0B78"/>
    <w:rsid w:val="006D0E98"/>
    <w:rsid w:val="006D2046"/>
    <w:rsid w:val="006D5356"/>
    <w:rsid w:val="006D5EB7"/>
    <w:rsid w:val="006D64FD"/>
    <w:rsid w:val="006D742D"/>
    <w:rsid w:val="006D7C0C"/>
    <w:rsid w:val="006E075D"/>
    <w:rsid w:val="006E2091"/>
    <w:rsid w:val="006E2301"/>
    <w:rsid w:val="006E247E"/>
    <w:rsid w:val="006E24AD"/>
    <w:rsid w:val="006E48F5"/>
    <w:rsid w:val="006E5109"/>
    <w:rsid w:val="006E5D91"/>
    <w:rsid w:val="006E6B06"/>
    <w:rsid w:val="006E7162"/>
    <w:rsid w:val="006E7DD9"/>
    <w:rsid w:val="006F0152"/>
    <w:rsid w:val="006F01DA"/>
    <w:rsid w:val="006F040D"/>
    <w:rsid w:val="006F09F4"/>
    <w:rsid w:val="006F185D"/>
    <w:rsid w:val="006F26B9"/>
    <w:rsid w:val="006F35EC"/>
    <w:rsid w:val="006F446A"/>
    <w:rsid w:val="006F48F7"/>
    <w:rsid w:val="006F4CFD"/>
    <w:rsid w:val="006F50A8"/>
    <w:rsid w:val="006F7FBC"/>
    <w:rsid w:val="00701FCA"/>
    <w:rsid w:val="00702DCE"/>
    <w:rsid w:val="0070330E"/>
    <w:rsid w:val="0070736E"/>
    <w:rsid w:val="00707BCA"/>
    <w:rsid w:val="007103B2"/>
    <w:rsid w:val="007111C8"/>
    <w:rsid w:val="00711A6C"/>
    <w:rsid w:val="007125F1"/>
    <w:rsid w:val="00714F26"/>
    <w:rsid w:val="007153A2"/>
    <w:rsid w:val="00715BC9"/>
    <w:rsid w:val="0071782E"/>
    <w:rsid w:val="00717C79"/>
    <w:rsid w:val="007204CE"/>
    <w:rsid w:val="00720A33"/>
    <w:rsid w:val="00720B60"/>
    <w:rsid w:val="00721E39"/>
    <w:rsid w:val="00722367"/>
    <w:rsid w:val="00722595"/>
    <w:rsid w:val="00722B6B"/>
    <w:rsid w:val="00722E99"/>
    <w:rsid w:val="00722F03"/>
    <w:rsid w:val="00725413"/>
    <w:rsid w:val="007262A2"/>
    <w:rsid w:val="007268FF"/>
    <w:rsid w:val="007269FE"/>
    <w:rsid w:val="0072795F"/>
    <w:rsid w:val="0073037B"/>
    <w:rsid w:val="00730B27"/>
    <w:rsid w:val="007312AF"/>
    <w:rsid w:val="00732286"/>
    <w:rsid w:val="00732DEA"/>
    <w:rsid w:val="0073403F"/>
    <w:rsid w:val="00734DFE"/>
    <w:rsid w:val="00736F4E"/>
    <w:rsid w:val="00737ECC"/>
    <w:rsid w:val="00740164"/>
    <w:rsid w:val="0074034C"/>
    <w:rsid w:val="00740BE8"/>
    <w:rsid w:val="00740D5D"/>
    <w:rsid w:val="007423AE"/>
    <w:rsid w:val="007423BB"/>
    <w:rsid w:val="00742793"/>
    <w:rsid w:val="0074357D"/>
    <w:rsid w:val="00744681"/>
    <w:rsid w:val="00744C64"/>
    <w:rsid w:val="00744E4F"/>
    <w:rsid w:val="00745963"/>
    <w:rsid w:val="00747790"/>
    <w:rsid w:val="0074792E"/>
    <w:rsid w:val="007509C7"/>
    <w:rsid w:val="0075186D"/>
    <w:rsid w:val="0075310F"/>
    <w:rsid w:val="00753333"/>
    <w:rsid w:val="0075378D"/>
    <w:rsid w:val="007542F0"/>
    <w:rsid w:val="00754828"/>
    <w:rsid w:val="00755FC6"/>
    <w:rsid w:val="00756638"/>
    <w:rsid w:val="00756F9D"/>
    <w:rsid w:val="00757C09"/>
    <w:rsid w:val="00760254"/>
    <w:rsid w:val="00760A93"/>
    <w:rsid w:val="00760D84"/>
    <w:rsid w:val="007610F9"/>
    <w:rsid w:val="00761FC8"/>
    <w:rsid w:val="00762091"/>
    <w:rsid w:val="00764753"/>
    <w:rsid w:val="00766571"/>
    <w:rsid w:val="007678E7"/>
    <w:rsid w:val="007743E0"/>
    <w:rsid w:val="00774851"/>
    <w:rsid w:val="00775C79"/>
    <w:rsid w:val="00775F9C"/>
    <w:rsid w:val="007824A2"/>
    <w:rsid w:val="00782633"/>
    <w:rsid w:val="00782A1F"/>
    <w:rsid w:val="00782B97"/>
    <w:rsid w:val="007833AC"/>
    <w:rsid w:val="00783414"/>
    <w:rsid w:val="00783D1C"/>
    <w:rsid w:val="00784855"/>
    <w:rsid w:val="00784BA7"/>
    <w:rsid w:val="00784C19"/>
    <w:rsid w:val="00784C95"/>
    <w:rsid w:val="00786E12"/>
    <w:rsid w:val="007871A5"/>
    <w:rsid w:val="0079026C"/>
    <w:rsid w:val="007907FE"/>
    <w:rsid w:val="00791D93"/>
    <w:rsid w:val="00794B81"/>
    <w:rsid w:val="00794FDA"/>
    <w:rsid w:val="00795CCC"/>
    <w:rsid w:val="007A00CB"/>
    <w:rsid w:val="007A017D"/>
    <w:rsid w:val="007A0611"/>
    <w:rsid w:val="007A14CB"/>
    <w:rsid w:val="007A18E9"/>
    <w:rsid w:val="007A1AB5"/>
    <w:rsid w:val="007A1F39"/>
    <w:rsid w:val="007A2AB3"/>
    <w:rsid w:val="007A4417"/>
    <w:rsid w:val="007A4601"/>
    <w:rsid w:val="007A4C37"/>
    <w:rsid w:val="007A4CA1"/>
    <w:rsid w:val="007A5240"/>
    <w:rsid w:val="007A586F"/>
    <w:rsid w:val="007B0039"/>
    <w:rsid w:val="007B0704"/>
    <w:rsid w:val="007B0DCA"/>
    <w:rsid w:val="007B1109"/>
    <w:rsid w:val="007B1CEC"/>
    <w:rsid w:val="007B1FAE"/>
    <w:rsid w:val="007B2435"/>
    <w:rsid w:val="007B3949"/>
    <w:rsid w:val="007B3ABD"/>
    <w:rsid w:val="007B4D84"/>
    <w:rsid w:val="007B545F"/>
    <w:rsid w:val="007B57F2"/>
    <w:rsid w:val="007B592F"/>
    <w:rsid w:val="007B59E8"/>
    <w:rsid w:val="007B5A3B"/>
    <w:rsid w:val="007B6327"/>
    <w:rsid w:val="007B646D"/>
    <w:rsid w:val="007B64F5"/>
    <w:rsid w:val="007B6E48"/>
    <w:rsid w:val="007B7BC1"/>
    <w:rsid w:val="007C0DFE"/>
    <w:rsid w:val="007C0E56"/>
    <w:rsid w:val="007C1E08"/>
    <w:rsid w:val="007C2259"/>
    <w:rsid w:val="007C2F37"/>
    <w:rsid w:val="007C3460"/>
    <w:rsid w:val="007C3541"/>
    <w:rsid w:val="007C36BF"/>
    <w:rsid w:val="007C5ED9"/>
    <w:rsid w:val="007C7D73"/>
    <w:rsid w:val="007D246B"/>
    <w:rsid w:val="007D2537"/>
    <w:rsid w:val="007D333D"/>
    <w:rsid w:val="007D5CD4"/>
    <w:rsid w:val="007D75F8"/>
    <w:rsid w:val="007D7752"/>
    <w:rsid w:val="007D7880"/>
    <w:rsid w:val="007D7EA3"/>
    <w:rsid w:val="007E0B70"/>
    <w:rsid w:val="007E1199"/>
    <w:rsid w:val="007E1568"/>
    <w:rsid w:val="007E2B84"/>
    <w:rsid w:val="007E3108"/>
    <w:rsid w:val="007E38DC"/>
    <w:rsid w:val="007E3A03"/>
    <w:rsid w:val="007E3ED7"/>
    <w:rsid w:val="007E3F41"/>
    <w:rsid w:val="007E4C05"/>
    <w:rsid w:val="007E4C3E"/>
    <w:rsid w:val="007E5BB6"/>
    <w:rsid w:val="007E6648"/>
    <w:rsid w:val="007E70E3"/>
    <w:rsid w:val="007E79F6"/>
    <w:rsid w:val="007F00D7"/>
    <w:rsid w:val="007F064F"/>
    <w:rsid w:val="007F0C9C"/>
    <w:rsid w:val="007F1B1A"/>
    <w:rsid w:val="007F1F22"/>
    <w:rsid w:val="007F217E"/>
    <w:rsid w:val="007F39BC"/>
    <w:rsid w:val="007F3E83"/>
    <w:rsid w:val="007F443D"/>
    <w:rsid w:val="007F4CE0"/>
    <w:rsid w:val="007F61FD"/>
    <w:rsid w:val="007F6901"/>
    <w:rsid w:val="007F6937"/>
    <w:rsid w:val="007F6D12"/>
    <w:rsid w:val="00800E58"/>
    <w:rsid w:val="00800FE0"/>
    <w:rsid w:val="0080127A"/>
    <w:rsid w:val="00803CBF"/>
    <w:rsid w:val="0080474B"/>
    <w:rsid w:val="0080501A"/>
    <w:rsid w:val="008051AD"/>
    <w:rsid w:val="00805E09"/>
    <w:rsid w:val="00805F39"/>
    <w:rsid w:val="00805FA1"/>
    <w:rsid w:val="00807D26"/>
    <w:rsid w:val="00810287"/>
    <w:rsid w:val="00811593"/>
    <w:rsid w:val="00811776"/>
    <w:rsid w:val="008120A4"/>
    <w:rsid w:val="00812DE6"/>
    <w:rsid w:val="008133F3"/>
    <w:rsid w:val="0081419E"/>
    <w:rsid w:val="008146EB"/>
    <w:rsid w:val="00814C77"/>
    <w:rsid w:val="00815049"/>
    <w:rsid w:val="00815A12"/>
    <w:rsid w:val="008172B9"/>
    <w:rsid w:val="00817F26"/>
    <w:rsid w:val="008204B9"/>
    <w:rsid w:val="00821DD5"/>
    <w:rsid w:val="008225ED"/>
    <w:rsid w:val="008233B1"/>
    <w:rsid w:val="00824791"/>
    <w:rsid w:val="00825597"/>
    <w:rsid w:val="0082607A"/>
    <w:rsid w:val="00826449"/>
    <w:rsid w:val="008314E1"/>
    <w:rsid w:val="008317D5"/>
    <w:rsid w:val="00831856"/>
    <w:rsid w:val="00831C14"/>
    <w:rsid w:val="00832CAD"/>
    <w:rsid w:val="0083307C"/>
    <w:rsid w:val="00833CDC"/>
    <w:rsid w:val="00834655"/>
    <w:rsid w:val="00834E30"/>
    <w:rsid w:val="00835083"/>
    <w:rsid w:val="008361D4"/>
    <w:rsid w:val="00836C27"/>
    <w:rsid w:val="008411C9"/>
    <w:rsid w:val="00841DB4"/>
    <w:rsid w:val="0084218D"/>
    <w:rsid w:val="00842304"/>
    <w:rsid w:val="00844134"/>
    <w:rsid w:val="008444E5"/>
    <w:rsid w:val="00844DA2"/>
    <w:rsid w:val="008502C9"/>
    <w:rsid w:val="00851BA6"/>
    <w:rsid w:val="008531AC"/>
    <w:rsid w:val="008536A5"/>
    <w:rsid w:val="008537B1"/>
    <w:rsid w:val="00855B53"/>
    <w:rsid w:val="008576CA"/>
    <w:rsid w:val="0086079F"/>
    <w:rsid w:val="00861B47"/>
    <w:rsid w:val="00862BF2"/>
    <w:rsid w:val="00862F9E"/>
    <w:rsid w:val="008631C6"/>
    <w:rsid w:val="00863B20"/>
    <w:rsid w:val="00863FA1"/>
    <w:rsid w:val="00864894"/>
    <w:rsid w:val="00864C04"/>
    <w:rsid w:val="00864D4F"/>
    <w:rsid w:val="0086503D"/>
    <w:rsid w:val="008668DB"/>
    <w:rsid w:val="0086779C"/>
    <w:rsid w:val="0086791F"/>
    <w:rsid w:val="00867B84"/>
    <w:rsid w:val="00871391"/>
    <w:rsid w:val="00871FC1"/>
    <w:rsid w:val="0087280F"/>
    <w:rsid w:val="00872A71"/>
    <w:rsid w:val="00873167"/>
    <w:rsid w:val="008733F7"/>
    <w:rsid w:val="00873B34"/>
    <w:rsid w:val="00874041"/>
    <w:rsid w:val="00874508"/>
    <w:rsid w:val="00874FDB"/>
    <w:rsid w:val="00876C79"/>
    <w:rsid w:val="00877547"/>
    <w:rsid w:val="0088245A"/>
    <w:rsid w:val="00883ED9"/>
    <w:rsid w:val="0088421F"/>
    <w:rsid w:val="008851A8"/>
    <w:rsid w:val="00887D0A"/>
    <w:rsid w:val="00890056"/>
    <w:rsid w:val="0089015F"/>
    <w:rsid w:val="00892253"/>
    <w:rsid w:val="008947E0"/>
    <w:rsid w:val="00895D5E"/>
    <w:rsid w:val="00895EEC"/>
    <w:rsid w:val="00896404"/>
    <w:rsid w:val="008965E5"/>
    <w:rsid w:val="00897107"/>
    <w:rsid w:val="008A025D"/>
    <w:rsid w:val="008A094F"/>
    <w:rsid w:val="008A0C2F"/>
    <w:rsid w:val="008A0EAD"/>
    <w:rsid w:val="008A1622"/>
    <w:rsid w:val="008A1ECD"/>
    <w:rsid w:val="008A2AB9"/>
    <w:rsid w:val="008A2BBF"/>
    <w:rsid w:val="008A3901"/>
    <w:rsid w:val="008A3CF5"/>
    <w:rsid w:val="008A45A4"/>
    <w:rsid w:val="008A5098"/>
    <w:rsid w:val="008A52CE"/>
    <w:rsid w:val="008A5B9F"/>
    <w:rsid w:val="008A6413"/>
    <w:rsid w:val="008A6501"/>
    <w:rsid w:val="008A69B0"/>
    <w:rsid w:val="008A763A"/>
    <w:rsid w:val="008B11CE"/>
    <w:rsid w:val="008B1642"/>
    <w:rsid w:val="008B29D4"/>
    <w:rsid w:val="008B2A41"/>
    <w:rsid w:val="008B3BBF"/>
    <w:rsid w:val="008B50C5"/>
    <w:rsid w:val="008B51B3"/>
    <w:rsid w:val="008B5759"/>
    <w:rsid w:val="008B57A4"/>
    <w:rsid w:val="008B5BA4"/>
    <w:rsid w:val="008B5DC4"/>
    <w:rsid w:val="008B7660"/>
    <w:rsid w:val="008B7715"/>
    <w:rsid w:val="008C1CB1"/>
    <w:rsid w:val="008C2516"/>
    <w:rsid w:val="008C424D"/>
    <w:rsid w:val="008C4527"/>
    <w:rsid w:val="008C47DE"/>
    <w:rsid w:val="008C52F0"/>
    <w:rsid w:val="008C550D"/>
    <w:rsid w:val="008C5CD8"/>
    <w:rsid w:val="008C6974"/>
    <w:rsid w:val="008C7ACC"/>
    <w:rsid w:val="008D1013"/>
    <w:rsid w:val="008D18C0"/>
    <w:rsid w:val="008D5A0C"/>
    <w:rsid w:val="008D6B87"/>
    <w:rsid w:val="008E0332"/>
    <w:rsid w:val="008E075F"/>
    <w:rsid w:val="008E2444"/>
    <w:rsid w:val="008E2F0E"/>
    <w:rsid w:val="008E335D"/>
    <w:rsid w:val="008E3E91"/>
    <w:rsid w:val="008E426B"/>
    <w:rsid w:val="008E63C7"/>
    <w:rsid w:val="008E6C81"/>
    <w:rsid w:val="008E7562"/>
    <w:rsid w:val="008E7D6F"/>
    <w:rsid w:val="008F197F"/>
    <w:rsid w:val="008F1DE7"/>
    <w:rsid w:val="008F34D2"/>
    <w:rsid w:val="008F3E35"/>
    <w:rsid w:val="008F41D9"/>
    <w:rsid w:val="008F4858"/>
    <w:rsid w:val="008F48B0"/>
    <w:rsid w:val="008F54FD"/>
    <w:rsid w:val="008F64B5"/>
    <w:rsid w:val="008F6AC0"/>
    <w:rsid w:val="008F7054"/>
    <w:rsid w:val="008F7543"/>
    <w:rsid w:val="008F7CC2"/>
    <w:rsid w:val="009023C9"/>
    <w:rsid w:val="00902828"/>
    <w:rsid w:val="00902F68"/>
    <w:rsid w:val="009035EA"/>
    <w:rsid w:val="009048AF"/>
    <w:rsid w:val="00904BDA"/>
    <w:rsid w:val="009050B2"/>
    <w:rsid w:val="009054CA"/>
    <w:rsid w:val="00906739"/>
    <w:rsid w:val="00907AD6"/>
    <w:rsid w:val="00907CE6"/>
    <w:rsid w:val="0091094F"/>
    <w:rsid w:val="00910C87"/>
    <w:rsid w:val="00913283"/>
    <w:rsid w:val="00913C53"/>
    <w:rsid w:val="00913D39"/>
    <w:rsid w:val="00914EB0"/>
    <w:rsid w:val="00915970"/>
    <w:rsid w:val="00915BE0"/>
    <w:rsid w:val="009161C4"/>
    <w:rsid w:val="0091726B"/>
    <w:rsid w:val="00923537"/>
    <w:rsid w:val="0092482A"/>
    <w:rsid w:val="00924E93"/>
    <w:rsid w:val="00925F99"/>
    <w:rsid w:val="00926042"/>
    <w:rsid w:val="0092688A"/>
    <w:rsid w:val="0092688C"/>
    <w:rsid w:val="00927504"/>
    <w:rsid w:val="0092765D"/>
    <w:rsid w:val="0093027D"/>
    <w:rsid w:val="00931310"/>
    <w:rsid w:val="0093343C"/>
    <w:rsid w:val="00933B09"/>
    <w:rsid w:val="00933DF6"/>
    <w:rsid w:val="00935382"/>
    <w:rsid w:val="00935415"/>
    <w:rsid w:val="00935F4A"/>
    <w:rsid w:val="0093600D"/>
    <w:rsid w:val="0093649F"/>
    <w:rsid w:val="00937908"/>
    <w:rsid w:val="00940B77"/>
    <w:rsid w:val="0094269B"/>
    <w:rsid w:val="009430EB"/>
    <w:rsid w:val="00943C95"/>
    <w:rsid w:val="009440C4"/>
    <w:rsid w:val="0094474C"/>
    <w:rsid w:val="00944931"/>
    <w:rsid w:val="00944D2D"/>
    <w:rsid w:val="00945FA9"/>
    <w:rsid w:val="009461A7"/>
    <w:rsid w:val="0094714A"/>
    <w:rsid w:val="00947B81"/>
    <w:rsid w:val="00947FBA"/>
    <w:rsid w:val="009506B7"/>
    <w:rsid w:val="00951008"/>
    <w:rsid w:val="009524CA"/>
    <w:rsid w:val="00952D1C"/>
    <w:rsid w:val="009534CA"/>
    <w:rsid w:val="00953B4D"/>
    <w:rsid w:val="00954661"/>
    <w:rsid w:val="00954DDE"/>
    <w:rsid w:val="00955906"/>
    <w:rsid w:val="00955D72"/>
    <w:rsid w:val="00956FC3"/>
    <w:rsid w:val="00957CB9"/>
    <w:rsid w:val="00961158"/>
    <w:rsid w:val="00961FAA"/>
    <w:rsid w:val="00962118"/>
    <w:rsid w:val="0096233E"/>
    <w:rsid w:val="00963282"/>
    <w:rsid w:val="009639E8"/>
    <w:rsid w:val="009645B1"/>
    <w:rsid w:val="00965D3A"/>
    <w:rsid w:val="009663E8"/>
    <w:rsid w:val="00966866"/>
    <w:rsid w:val="009701D7"/>
    <w:rsid w:val="00972156"/>
    <w:rsid w:val="00973502"/>
    <w:rsid w:val="00973DF9"/>
    <w:rsid w:val="009761C3"/>
    <w:rsid w:val="00980932"/>
    <w:rsid w:val="00980D85"/>
    <w:rsid w:val="009810A3"/>
    <w:rsid w:val="00981E61"/>
    <w:rsid w:val="00982F78"/>
    <w:rsid w:val="00983CA3"/>
    <w:rsid w:val="00984241"/>
    <w:rsid w:val="00984A40"/>
    <w:rsid w:val="0098547A"/>
    <w:rsid w:val="009875B2"/>
    <w:rsid w:val="009879CE"/>
    <w:rsid w:val="009900AA"/>
    <w:rsid w:val="009903F8"/>
    <w:rsid w:val="00990427"/>
    <w:rsid w:val="0099212C"/>
    <w:rsid w:val="00992237"/>
    <w:rsid w:val="00992E11"/>
    <w:rsid w:val="009958D4"/>
    <w:rsid w:val="00995F26"/>
    <w:rsid w:val="00996444"/>
    <w:rsid w:val="00996850"/>
    <w:rsid w:val="009A055C"/>
    <w:rsid w:val="009A0B92"/>
    <w:rsid w:val="009A1AE2"/>
    <w:rsid w:val="009A1E00"/>
    <w:rsid w:val="009A23EA"/>
    <w:rsid w:val="009A4106"/>
    <w:rsid w:val="009A4F37"/>
    <w:rsid w:val="009A52DF"/>
    <w:rsid w:val="009A76D9"/>
    <w:rsid w:val="009A7756"/>
    <w:rsid w:val="009A7F8F"/>
    <w:rsid w:val="009B1598"/>
    <w:rsid w:val="009B3AC8"/>
    <w:rsid w:val="009B4105"/>
    <w:rsid w:val="009B415A"/>
    <w:rsid w:val="009B47B1"/>
    <w:rsid w:val="009B4AC3"/>
    <w:rsid w:val="009B6900"/>
    <w:rsid w:val="009B7DE1"/>
    <w:rsid w:val="009C035D"/>
    <w:rsid w:val="009C1641"/>
    <w:rsid w:val="009C1D3F"/>
    <w:rsid w:val="009C270E"/>
    <w:rsid w:val="009C2C03"/>
    <w:rsid w:val="009C58C3"/>
    <w:rsid w:val="009C654C"/>
    <w:rsid w:val="009C6AA8"/>
    <w:rsid w:val="009C6C3D"/>
    <w:rsid w:val="009C71E7"/>
    <w:rsid w:val="009C7F83"/>
    <w:rsid w:val="009D0208"/>
    <w:rsid w:val="009D0DAA"/>
    <w:rsid w:val="009D1270"/>
    <w:rsid w:val="009D1634"/>
    <w:rsid w:val="009D18CB"/>
    <w:rsid w:val="009D1C2B"/>
    <w:rsid w:val="009D2329"/>
    <w:rsid w:val="009D2568"/>
    <w:rsid w:val="009D383A"/>
    <w:rsid w:val="009D3D48"/>
    <w:rsid w:val="009D4462"/>
    <w:rsid w:val="009D47FA"/>
    <w:rsid w:val="009D48BE"/>
    <w:rsid w:val="009D4F95"/>
    <w:rsid w:val="009D519D"/>
    <w:rsid w:val="009D6160"/>
    <w:rsid w:val="009D68D8"/>
    <w:rsid w:val="009D6B64"/>
    <w:rsid w:val="009E01DE"/>
    <w:rsid w:val="009E0739"/>
    <w:rsid w:val="009E1845"/>
    <w:rsid w:val="009E66BF"/>
    <w:rsid w:val="009F0749"/>
    <w:rsid w:val="009F07D0"/>
    <w:rsid w:val="009F15E8"/>
    <w:rsid w:val="009F1819"/>
    <w:rsid w:val="009F2034"/>
    <w:rsid w:val="009F4767"/>
    <w:rsid w:val="00A01FA9"/>
    <w:rsid w:val="00A02081"/>
    <w:rsid w:val="00A024D9"/>
    <w:rsid w:val="00A0322F"/>
    <w:rsid w:val="00A0347E"/>
    <w:rsid w:val="00A03F64"/>
    <w:rsid w:val="00A05E66"/>
    <w:rsid w:val="00A06E0C"/>
    <w:rsid w:val="00A07146"/>
    <w:rsid w:val="00A0752C"/>
    <w:rsid w:val="00A1087A"/>
    <w:rsid w:val="00A10A69"/>
    <w:rsid w:val="00A10EF1"/>
    <w:rsid w:val="00A11048"/>
    <w:rsid w:val="00A12168"/>
    <w:rsid w:val="00A1314B"/>
    <w:rsid w:val="00A13A9C"/>
    <w:rsid w:val="00A13C1D"/>
    <w:rsid w:val="00A1446D"/>
    <w:rsid w:val="00A148BC"/>
    <w:rsid w:val="00A14A5B"/>
    <w:rsid w:val="00A14FE2"/>
    <w:rsid w:val="00A15260"/>
    <w:rsid w:val="00A15C05"/>
    <w:rsid w:val="00A16DC3"/>
    <w:rsid w:val="00A16DE1"/>
    <w:rsid w:val="00A16E94"/>
    <w:rsid w:val="00A17134"/>
    <w:rsid w:val="00A174F9"/>
    <w:rsid w:val="00A17788"/>
    <w:rsid w:val="00A17A1A"/>
    <w:rsid w:val="00A17DF1"/>
    <w:rsid w:val="00A21C38"/>
    <w:rsid w:val="00A21FFB"/>
    <w:rsid w:val="00A222F3"/>
    <w:rsid w:val="00A223CC"/>
    <w:rsid w:val="00A24916"/>
    <w:rsid w:val="00A2778C"/>
    <w:rsid w:val="00A31282"/>
    <w:rsid w:val="00A31A21"/>
    <w:rsid w:val="00A33151"/>
    <w:rsid w:val="00A349C6"/>
    <w:rsid w:val="00A35697"/>
    <w:rsid w:val="00A35B92"/>
    <w:rsid w:val="00A364A6"/>
    <w:rsid w:val="00A36911"/>
    <w:rsid w:val="00A375ED"/>
    <w:rsid w:val="00A37A85"/>
    <w:rsid w:val="00A37B81"/>
    <w:rsid w:val="00A40133"/>
    <w:rsid w:val="00A40B16"/>
    <w:rsid w:val="00A41FE0"/>
    <w:rsid w:val="00A42370"/>
    <w:rsid w:val="00A43443"/>
    <w:rsid w:val="00A43F4D"/>
    <w:rsid w:val="00A451FA"/>
    <w:rsid w:val="00A45DF0"/>
    <w:rsid w:val="00A46AA0"/>
    <w:rsid w:val="00A47E20"/>
    <w:rsid w:val="00A500E1"/>
    <w:rsid w:val="00A50A7C"/>
    <w:rsid w:val="00A51F89"/>
    <w:rsid w:val="00A522CF"/>
    <w:rsid w:val="00A52B07"/>
    <w:rsid w:val="00A537C4"/>
    <w:rsid w:val="00A53E65"/>
    <w:rsid w:val="00A54345"/>
    <w:rsid w:val="00A54417"/>
    <w:rsid w:val="00A54EB8"/>
    <w:rsid w:val="00A556A5"/>
    <w:rsid w:val="00A562CE"/>
    <w:rsid w:val="00A56CA4"/>
    <w:rsid w:val="00A572E7"/>
    <w:rsid w:val="00A57BE1"/>
    <w:rsid w:val="00A607A7"/>
    <w:rsid w:val="00A60A8D"/>
    <w:rsid w:val="00A63EB1"/>
    <w:rsid w:val="00A64046"/>
    <w:rsid w:val="00A64DAA"/>
    <w:rsid w:val="00A6594D"/>
    <w:rsid w:val="00A65C76"/>
    <w:rsid w:val="00A704D5"/>
    <w:rsid w:val="00A70926"/>
    <w:rsid w:val="00A70D34"/>
    <w:rsid w:val="00A718B5"/>
    <w:rsid w:val="00A72029"/>
    <w:rsid w:val="00A722BC"/>
    <w:rsid w:val="00A72C59"/>
    <w:rsid w:val="00A72CD7"/>
    <w:rsid w:val="00A72FAB"/>
    <w:rsid w:val="00A73380"/>
    <w:rsid w:val="00A74DB6"/>
    <w:rsid w:val="00A82899"/>
    <w:rsid w:val="00A83880"/>
    <w:rsid w:val="00A83E4E"/>
    <w:rsid w:val="00A83F21"/>
    <w:rsid w:val="00A855EC"/>
    <w:rsid w:val="00A858B1"/>
    <w:rsid w:val="00A85914"/>
    <w:rsid w:val="00A86304"/>
    <w:rsid w:val="00A865B3"/>
    <w:rsid w:val="00A86636"/>
    <w:rsid w:val="00A86A95"/>
    <w:rsid w:val="00A870A1"/>
    <w:rsid w:val="00A87704"/>
    <w:rsid w:val="00A909D0"/>
    <w:rsid w:val="00A91D19"/>
    <w:rsid w:val="00A9207E"/>
    <w:rsid w:val="00A9263C"/>
    <w:rsid w:val="00A93221"/>
    <w:rsid w:val="00A9346C"/>
    <w:rsid w:val="00A94864"/>
    <w:rsid w:val="00A96D7F"/>
    <w:rsid w:val="00A97B30"/>
    <w:rsid w:val="00A97FB7"/>
    <w:rsid w:val="00AA2739"/>
    <w:rsid w:val="00AA28F1"/>
    <w:rsid w:val="00AA4659"/>
    <w:rsid w:val="00AA4C4F"/>
    <w:rsid w:val="00AA5587"/>
    <w:rsid w:val="00AA74BB"/>
    <w:rsid w:val="00AA7751"/>
    <w:rsid w:val="00AA7764"/>
    <w:rsid w:val="00AA7D48"/>
    <w:rsid w:val="00AB039D"/>
    <w:rsid w:val="00AB1850"/>
    <w:rsid w:val="00AB22A9"/>
    <w:rsid w:val="00AB357D"/>
    <w:rsid w:val="00AB59B1"/>
    <w:rsid w:val="00AB5DE8"/>
    <w:rsid w:val="00AB6A00"/>
    <w:rsid w:val="00AC0016"/>
    <w:rsid w:val="00AC04C7"/>
    <w:rsid w:val="00AC11CD"/>
    <w:rsid w:val="00AC1B56"/>
    <w:rsid w:val="00AC215A"/>
    <w:rsid w:val="00AC219A"/>
    <w:rsid w:val="00AC2440"/>
    <w:rsid w:val="00AC3238"/>
    <w:rsid w:val="00AC3700"/>
    <w:rsid w:val="00AC3D44"/>
    <w:rsid w:val="00AC41D2"/>
    <w:rsid w:val="00AC5241"/>
    <w:rsid w:val="00AD0ADA"/>
    <w:rsid w:val="00AD160F"/>
    <w:rsid w:val="00AD21B6"/>
    <w:rsid w:val="00AD2318"/>
    <w:rsid w:val="00AD3081"/>
    <w:rsid w:val="00AD3525"/>
    <w:rsid w:val="00AD41CE"/>
    <w:rsid w:val="00AD474A"/>
    <w:rsid w:val="00AD48E8"/>
    <w:rsid w:val="00AD5F4D"/>
    <w:rsid w:val="00AD606A"/>
    <w:rsid w:val="00AD649B"/>
    <w:rsid w:val="00AD6A52"/>
    <w:rsid w:val="00AD6F39"/>
    <w:rsid w:val="00AE06AE"/>
    <w:rsid w:val="00AE0BBA"/>
    <w:rsid w:val="00AE19FE"/>
    <w:rsid w:val="00AE241D"/>
    <w:rsid w:val="00AE2B75"/>
    <w:rsid w:val="00AE2E7D"/>
    <w:rsid w:val="00AE4AF0"/>
    <w:rsid w:val="00AE541F"/>
    <w:rsid w:val="00AE5AAC"/>
    <w:rsid w:val="00AE7043"/>
    <w:rsid w:val="00AE74CB"/>
    <w:rsid w:val="00AE7E58"/>
    <w:rsid w:val="00AF0D9B"/>
    <w:rsid w:val="00AF10ED"/>
    <w:rsid w:val="00AF266A"/>
    <w:rsid w:val="00AF317F"/>
    <w:rsid w:val="00AF3356"/>
    <w:rsid w:val="00AF410A"/>
    <w:rsid w:val="00AF424A"/>
    <w:rsid w:val="00AF4485"/>
    <w:rsid w:val="00AF4E6F"/>
    <w:rsid w:val="00AF53E0"/>
    <w:rsid w:val="00AF5EEC"/>
    <w:rsid w:val="00AF69E7"/>
    <w:rsid w:val="00AF6DBB"/>
    <w:rsid w:val="00AF74F1"/>
    <w:rsid w:val="00AF7BA3"/>
    <w:rsid w:val="00AF7D7A"/>
    <w:rsid w:val="00B005AD"/>
    <w:rsid w:val="00B0067B"/>
    <w:rsid w:val="00B00DFC"/>
    <w:rsid w:val="00B0129F"/>
    <w:rsid w:val="00B01861"/>
    <w:rsid w:val="00B0321D"/>
    <w:rsid w:val="00B043A3"/>
    <w:rsid w:val="00B04AE8"/>
    <w:rsid w:val="00B05615"/>
    <w:rsid w:val="00B05DA4"/>
    <w:rsid w:val="00B06E78"/>
    <w:rsid w:val="00B071CD"/>
    <w:rsid w:val="00B10156"/>
    <w:rsid w:val="00B12037"/>
    <w:rsid w:val="00B12643"/>
    <w:rsid w:val="00B14FB7"/>
    <w:rsid w:val="00B15955"/>
    <w:rsid w:val="00B17634"/>
    <w:rsid w:val="00B209A5"/>
    <w:rsid w:val="00B20E4F"/>
    <w:rsid w:val="00B21728"/>
    <w:rsid w:val="00B21D1C"/>
    <w:rsid w:val="00B22637"/>
    <w:rsid w:val="00B22B41"/>
    <w:rsid w:val="00B230E9"/>
    <w:rsid w:val="00B231C9"/>
    <w:rsid w:val="00B240CF"/>
    <w:rsid w:val="00B252C0"/>
    <w:rsid w:val="00B25BEE"/>
    <w:rsid w:val="00B2639D"/>
    <w:rsid w:val="00B26455"/>
    <w:rsid w:val="00B266BF"/>
    <w:rsid w:val="00B277FA"/>
    <w:rsid w:val="00B278D0"/>
    <w:rsid w:val="00B27AD2"/>
    <w:rsid w:val="00B27AF3"/>
    <w:rsid w:val="00B27F35"/>
    <w:rsid w:val="00B3065F"/>
    <w:rsid w:val="00B312CF"/>
    <w:rsid w:val="00B31303"/>
    <w:rsid w:val="00B31B93"/>
    <w:rsid w:val="00B32607"/>
    <w:rsid w:val="00B327EC"/>
    <w:rsid w:val="00B32FD1"/>
    <w:rsid w:val="00B3376D"/>
    <w:rsid w:val="00B33E2F"/>
    <w:rsid w:val="00B33EBA"/>
    <w:rsid w:val="00B340D2"/>
    <w:rsid w:val="00B3436B"/>
    <w:rsid w:val="00B34379"/>
    <w:rsid w:val="00B36D76"/>
    <w:rsid w:val="00B374B5"/>
    <w:rsid w:val="00B3770B"/>
    <w:rsid w:val="00B40500"/>
    <w:rsid w:val="00B40752"/>
    <w:rsid w:val="00B40BCD"/>
    <w:rsid w:val="00B41803"/>
    <w:rsid w:val="00B42FC4"/>
    <w:rsid w:val="00B43600"/>
    <w:rsid w:val="00B44DD7"/>
    <w:rsid w:val="00B475D2"/>
    <w:rsid w:val="00B476D6"/>
    <w:rsid w:val="00B47806"/>
    <w:rsid w:val="00B50C60"/>
    <w:rsid w:val="00B50CA6"/>
    <w:rsid w:val="00B519C6"/>
    <w:rsid w:val="00B51D4E"/>
    <w:rsid w:val="00B52052"/>
    <w:rsid w:val="00B52298"/>
    <w:rsid w:val="00B529E1"/>
    <w:rsid w:val="00B52F68"/>
    <w:rsid w:val="00B570B9"/>
    <w:rsid w:val="00B57FD3"/>
    <w:rsid w:val="00B604F3"/>
    <w:rsid w:val="00B60609"/>
    <w:rsid w:val="00B62133"/>
    <w:rsid w:val="00B62176"/>
    <w:rsid w:val="00B625C5"/>
    <w:rsid w:val="00B66D7C"/>
    <w:rsid w:val="00B6761C"/>
    <w:rsid w:val="00B678E9"/>
    <w:rsid w:val="00B67DCF"/>
    <w:rsid w:val="00B70745"/>
    <w:rsid w:val="00B709A8"/>
    <w:rsid w:val="00B721F9"/>
    <w:rsid w:val="00B7417B"/>
    <w:rsid w:val="00B744B5"/>
    <w:rsid w:val="00B74D53"/>
    <w:rsid w:val="00B75337"/>
    <w:rsid w:val="00B75B35"/>
    <w:rsid w:val="00B778C3"/>
    <w:rsid w:val="00B80821"/>
    <w:rsid w:val="00B83FCE"/>
    <w:rsid w:val="00B859D8"/>
    <w:rsid w:val="00B86166"/>
    <w:rsid w:val="00B861E8"/>
    <w:rsid w:val="00B86F67"/>
    <w:rsid w:val="00B877DC"/>
    <w:rsid w:val="00B87F1C"/>
    <w:rsid w:val="00B87F28"/>
    <w:rsid w:val="00B90AF1"/>
    <w:rsid w:val="00B918C3"/>
    <w:rsid w:val="00B934E5"/>
    <w:rsid w:val="00B95339"/>
    <w:rsid w:val="00B96B9E"/>
    <w:rsid w:val="00B977C1"/>
    <w:rsid w:val="00B97CE2"/>
    <w:rsid w:val="00BA05A7"/>
    <w:rsid w:val="00BA12BA"/>
    <w:rsid w:val="00BA1A05"/>
    <w:rsid w:val="00BA1C24"/>
    <w:rsid w:val="00BA28F9"/>
    <w:rsid w:val="00BA29B3"/>
    <w:rsid w:val="00BA41D0"/>
    <w:rsid w:val="00BA41DE"/>
    <w:rsid w:val="00BA4A4E"/>
    <w:rsid w:val="00BA564E"/>
    <w:rsid w:val="00BA6C7E"/>
    <w:rsid w:val="00BA703F"/>
    <w:rsid w:val="00BA7785"/>
    <w:rsid w:val="00BB06CB"/>
    <w:rsid w:val="00BB11BD"/>
    <w:rsid w:val="00BB15AB"/>
    <w:rsid w:val="00BB210D"/>
    <w:rsid w:val="00BB25C8"/>
    <w:rsid w:val="00BB2748"/>
    <w:rsid w:val="00BB2887"/>
    <w:rsid w:val="00BB4DA3"/>
    <w:rsid w:val="00BB555F"/>
    <w:rsid w:val="00BB6BB5"/>
    <w:rsid w:val="00BB6C75"/>
    <w:rsid w:val="00BB6E53"/>
    <w:rsid w:val="00BB70BB"/>
    <w:rsid w:val="00BC05D7"/>
    <w:rsid w:val="00BC133C"/>
    <w:rsid w:val="00BC1C03"/>
    <w:rsid w:val="00BC284F"/>
    <w:rsid w:val="00BC3389"/>
    <w:rsid w:val="00BC3917"/>
    <w:rsid w:val="00BC50AC"/>
    <w:rsid w:val="00BC5A52"/>
    <w:rsid w:val="00BC5B59"/>
    <w:rsid w:val="00BC5F6F"/>
    <w:rsid w:val="00BC7E61"/>
    <w:rsid w:val="00BD012D"/>
    <w:rsid w:val="00BD025F"/>
    <w:rsid w:val="00BD3617"/>
    <w:rsid w:val="00BD372F"/>
    <w:rsid w:val="00BD4209"/>
    <w:rsid w:val="00BD4E77"/>
    <w:rsid w:val="00BD510D"/>
    <w:rsid w:val="00BD583A"/>
    <w:rsid w:val="00BD62F4"/>
    <w:rsid w:val="00BD638E"/>
    <w:rsid w:val="00BD67A5"/>
    <w:rsid w:val="00BD685B"/>
    <w:rsid w:val="00BD69A6"/>
    <w:rsid w:val="00BD7395"/>
    <w:rsid w:val="00BE0323"/>
    <w:rsid w:val="00BE1315"/>
    <w:rsid w:val="00BE1BCA"/>
    <w:rsid w:val="00BE20B9"/>
    <w:rsid w:val="00BE2D19"/>
    <w:rsid w:val="00BE3344"/>
    <w:rsid w:val="00BE37EA"/>
    <w:rsid w:val="00BE3B65"/>
    <w:rsid w:val="00BE4471"/>
    <w:rsid w:val="00BE63FA"/>
    <w:rsid w:val="00BE6BBE"/>
    <w:rsid w:val="00BF010A"/>
    <w:rsid w:val="00BF2027"/>
    <w:rsid w:val="00BF30CB"/>
    <w:rsid w:val="00BF3327"/>
    <w:rsid w:val="00BF46F1"/>
    <w:rsid w:val="00BF494C"/>
    <w:rsid w:val="00BF4952"/>
    <w:rsid w:val="00BF4F0C"/>
    <w:rsid w:val="00BF562D"/>
    <w:rsid w:val="00BF58F7"/>
    <w:rsid w:val="00BF68AE"/>
    <w:rsid w:val="00BF7955"/>
    <w:rsid w:val="00BF795E"/>
    <w:rsid w:val="00BF79CA"/>
    <w:rsid w:val="00BF7DA5"/>
    <w:rsid w:val="00C00341"/>
    <w:rsid w:val="00C00AB9"/>
    <w:rsid w:val="00C01F05"/>
    <w:rsid w:val="00C01FC7"/>
    <w:rsid w:val="00C029B1"/>
    <w:rsid w:val="00C02F7B"/>
    <w:rsid w:val="00C04CEC"/>
    <w:rsid w:val="00C078B7"/>
    <w:rsid w:val="00C07B7F"/>
    <w:rsid w:val="00C07E8C"/>
    <w:rsid w:val="00C10C12"/>
    <w:rsid w:val="00C1220D"/>
    <w:rsid w:val="00C12849"/>
    <w:rsid w:val="00C1309F"/>
    <w:rsid w:val="00C1376D"/>
    <w:rsid w:val="00C1466A"/>
    <w:rsid w:val="00C14E30"/>
    <w:rsid w:val="00C153CC"/>
    <w:rsid w:val="00C15DD5"/>
    <w:rsid w:val="00C17F5E"/>
    <w:rsid w:val="00C20BE2"/>
    <w:rsid w:val="00C2108F"/>
    <w:rsid w:val="00C21242"/>
    <w:rsid w:val="00C2162C"/>
    <w:rsid w:val="00C22229"/>
    <w:rsid w:val="00C23139"/>
    <w:rsid w:val="00C23DEF"/>
    <w:rsid w:val="00C2450B"/>
    <w:rsid w:val="00C2595A"/>
    <w:rsid w:val="00C26A15"/>
    <w:rsid w:val="00C27208"/>
    <w:rsid w:val="00C276F8"/>
    <w:rsid w:val="00C2790E"/>
    <w:rsid w:val="00C317DA"/>
    <w:rsid w:val="00C32897"/>
    <w:rsid w:val="00C336AD"/>
    <w:rsid w:val="00C3390F"/>
    <w:rsid w:val="00C37601"/>
    <w:rsid w:val="00C403FE"/>
    <w:rsid w:val="00C4134A"/>
    <w:rsid w:val="00C418D1"/>
    <w:rsid w:val="00C41D0C"/>
    <w:rsid w:val="00C41FD3"/>
    <w:rsid w:val="00C42A9B"/>
    <w:rsid w:val="00C43785"/>
    <w:rsid w:val="00C43972"/>
    <w:rsid w:val="00C440B2"/>
    <w:rsid w:val="00C4683F"/>
    <w:rsid w:val="00C4735B"/>
    <w:rsid w:val="00C47E7D"/>
    <w:rsid w:val="00C50A5E"/>
    <w:rsid w:val="00C5143C"/>
    <w:rsid w:val="00C515A0"/>
    <w:rsid w:val="00C5387B"/>
    <w:rsid w:val="00C54EC4"/>
    <w:rsid w:val="00C55493"/>
    <w:rsid w:val="00C55A16"/>
    <w:rsid w:val="00C55C70"/>
    <w:rsid w:val="00C56414"/>
    <w:rsid w:val="00C56A6C"/>
    <w:rsid w:val="00C56C7A"/>
    <w:rsid w:val="00C60199"/>
    <w:rsid w:val="00C617B2"/>
    <w:rsid w:val="00C61C1B"/>
    <w:rsid w:val="00C6203B"/>
    <w:rsid w:val="00C632C4"/>
    <w:rsid w:val="00C64280"/>
    <w:rsid w:val="00C65299"/>
    <w:rsid w:val="00C6544F"/>
    <w:rsid w:val="00C6584B"/>
    <w:rsid w:val="00C65FE8"/>
    <w:rsid w:val="00C662B4"/>
    <w:rsid w:val="00C6722B"/>
    <w:rsid w:val="00C67D28"/>
    <w:rsid w:val="00C70B2E"/>
    <w:rsid w:val="00C713EE"/>
    <w:rsid w:val="00C721C7"/>
    <w:rsid w:val="00C72C1C"/>
    <w:rsid w:val="00C72ED1"/>
    <w:rsid w:val="00C731E3"/>
    <w:rsid w:val="00C734C9"/>
    <w:rsid w:val="00C735A8"/>
    <w:rsid w:val="00C73988"/>
    <w:rsid w:val="00C73C12"/>
    <w:rsid w:val="00C73DF2"/>
    <w:rsid w:val="00C7444E"/>
    <w:rsid w:val="00C76075"/>
    <w:rsid w:val="00C76289"/>
    <w:rsid w:val="00C76397"/>
    <w:rsid w:val="00C776CA"/>
    <w:rsid w:val="00C77853"/>
    <w:rsid w:val="00C80B77"/>
    <w:rsid w:val="00C80EE1"/>
    <w:rsid w:val="00C810A3"/>
    <w:rsid w:val="00C811E6"/>
    <w:rsid w:val="00C81795"/>
    <w:rsid w:val="00C82711"/>
    <w:rsid w:val="00C827BA"/>
    <w:rsid w:val="00C82EC4"/>
    <w:rsid w:val="00C8389E"/>
    <w:rsid w:val="00C83E94"/>
    <w:rsid w:val="00C84781"/>
    <w:rsid w:val="00C84CAC"/>
    <w:rsid w:val="00C8597B"/>
    <w:rsid w:val="00C85C40"/>
    <w:rsid w:val="00C87EBB"/>
    <w:rsid w:val="00C91BD1"/>
    <w:rsid w:val="00C9213B"/>
    <w:rsid w:val="00C92B2D"/>
    <w:rsid w:val="00C93368"/>
    <w:rsid w:val="00C93393"/>
    <w:rsid w:val="00C94634"/>
    <w:rsid w:val="00C947AA"/>
    <w:rsid w:val="00C9497E"/>
    <w:rsid w:val="00C94CC9"/>
    <w:rsid w:val="00C955D8"/>
    <w:rsid w:val="00C955E7"/>
    <w:rsid w:val="00C95C7F"/>
    <w:rsid w:val="00C9605D"/>
    <w:rsid w:val="00C96360"/>
    <w:rsid w:val="00C97A4E"/>
    <w:rsid w:val="00CA01C9"/>
    <w:rsid w:val="00CA1E70"/>
    <w:rsid w:val="00CA1EC8"/>
    <w:rsid w:val="00CA2564"/>
    <w:rsid w:val="00CA30D7"/>
    <w:rsid w:val="00CA3A14"/>
    <w:rsid w:val="00CA3B3E"/>
    <w:rsid w:val="00CA3D51"/>
    <w:rsid w:val="00CA477F"/>
    <w:rsid w:val="00CA5A12"/>
    <w:rsid w:val="00CA6AF7"/>
    <w:rsid w:val="00CA708D"/>
    <w:rsid w:val="00CA7920"/>
    <w:rsid w:val="00CA7BE5"/>
    <w:rsid w:val="00CB055C"/>
    <w:rsid w:val="00CB0822"/>
    <w:rsid w:val="00CB1860"/>
    <w:rsid w:val="00CB192C"/>
    <w:rsid w:val="00CB2191"/>
    <w:rsid w:val="00CB3209"/>
    <w:rsid w:val="00CB42C7"/>
    <w:rsid w:val="00CB4FCD"/>
    <w:rsid w:val="00CB6398"/>
    <w:rsid w:val="00CB767C"/>
    <w:rsid w:val="00CB7AFE"/>
    <w:rsid w:val="00CC0646"/>
    <w:rsid w:val="00CC0888"/>
    <w:rsid w:val="00CC0C40"/>
    <w:rsid w:val="00CC376B"/>
    <w:rsid w:val="00CC39BA"/>
    <w:rsid w:val="00CC4201"/>
    <w:rsid w:val="00CC5796"/>
    <w:rsid w:val="00CC6586"/>
    <w:rsid w:val="00CC696C"/>
    <w:rsid w:val="00CC6D47"/>
    <w:rsid w:val="00CC6E3E"/>
    <w:rsid w:val="00CC70AE"/>
    <w:rsid w:val="00CC777E"/>
    <w:rsid w:val="00CC7ADA"/>
    <w:rsid w:val="00CD03A3"/>
    <w:rsid w:val="00CD12C2"/>
    <w:rsid w:val="00CD155A"/>
    <w:rsid w:val="00CD1ECE"/>
    <w:rsid w:val="00CD263C"/>
    <w:rsid w:val="00CD323A"/>
    <w:rsid w:val="00CD3847"/>
    <w:rsid w:val="00CD3B8F"/>
    <w:rsid w:val="00CD565C"/>
    <w:rsid w:val="00CD703B"/>
    <w:rsid w:val="00CD7FEF"/>
    <w:rsid w:val="00CE0492"/>
    <w:rsid w:val="00CE059D"/>
    <w:rsid w:val="00CE0602"/>
    <w:rsid w:val="00CE080A"/>
    <w:rsid w:val="00CE1117"/>
    <w:rsid w:val="00CE2637"/>
    <w:rsid w:val="00CE2715"/>
    <w:rsid w:val="00CE2BCC"/>
    <w:rsid w:val="00CE380B"/>
    <w:rsid w:val="00CE4B40"/>
    <w:rsid w:val="00CE5243"/>
    <w:rsid w:val="00CE5522"/>
    <w:rsid w:val="00CE5A7B"/>
    <w:rsid w:val="00CE7D23"/>
    <w:rsid w:val="00CF0972"/>
    <w:rsid w:val="00CF0C4C"/>
    <w:rsid w:val="00CF108A"/>
    <w:rsid w:val="00CF158B"/>
    <w:rsid w:val="00CF2A7F"/>
    <w:rsid w:val="00CF33AB"/>
    <w:rsid w:val="00CF57FD"/>
    <w:rsid w:val="00CF6196"/>
    <w:rsid w:val="00CF6C5E"/>
    <w:rsid w:val="00CF70BA"/>
    <w:rsid w:val="00D00091"/>
    <w:rsid w:val="00D015B0"/>
    <w:rsid w:val="00D029FD"/>
    <w:rsid w:val="00D02F85"/>
    <w:rsid w:val="00D044FB"/>
    <w:rsid w:val="00D04AF8"/>
    <w:rsid w:val="00D05691"/>
    <w:rsid w:val="00D06310"/>
    <w:rsid w:val="00D0728F"/>
    <w:rsid w:val="00D1014E"/>
    <w:rsid w:val="00D108A5"/>
    <w:rsid w:val="00D111DB"/>
    <w:rsid w:val="00D117BA"/>
    <w:rsid w:val="00D11893"/>
    <w:rsid w:val="00D1371D"/>
    <w:rsid w:val="00D15EC4"/>
    <w:rsid w:val="00D17705"/>
    <w:rsid w:val="00D17946"/>
    <w:rsid w:val="00D17E81"/>
    <w:rsid w:val="00D201AF"/>
    <w:rsid w:val="00D2273D"/>
    <w:rsid w:val="00D23201"/>
    <w:rsid w:val="00D23454"/>
    <w:rsid w:val="00D23A9D"/>
    <w:rsid w:val="00D23E81"/>
    <w:rsid w:val="00D2454F"/>
    <w:rsid w:val="00D2458E"/>
    <w:rsid w:val="00D24A2F"/>
    <w:rsid w:val="00D25B20"/>
    <w:rsid w:val="00D25C75"/>
    <w:rsid w:val="00D263A3"/>
    <w:rsid w:val="00D26429"/>
    <w:rsid w:val="00D30364"/>
    <w:rsid w:val="00D30B7E"/>
    <w:rsid w:val="00D31CD7"/>
    <w:rsid w:val="00D31D83"/>
    <w:rsid w:val="00D32891"/>
    <w:rsid w:val="00D33631"/>
    <w:rsid w:val="00D337C0"/>
    <w:rsid w:val="00D33B9A"/>
    <w:rsid w:val="00D33F8D"/>
    <w:rsid w:val="00D3487D"/>
    <w:rsid w:val="00D35425"/>
    <w:rsid w:val="00D35C07"/>
    <w:rsid w:val="00D370A6"/>
    <w:rsid w:val="00D37373"/>
    <w:rsid w:val="00D378DA"/>
    <w:rsid w:val="00D40276"/>
    <w:rsid w:val="00D405A2"/>
    <w:rsid w:val="00D41336"/>
    <w:rsid w:val="00D416CC"/>
    <w:rsid w:val="00D41C88"/>
    <w:rsid w:val="00D42E3F"/>
    <w:rsid w:val="00D436BE"/>
    <w:rsid w:val="00D43C47"/>
    <w:rsid w:val="00D445D7"/>
    <w:rsid w:val="00D44912"/>
    <w:rsid w:val="00D4520A"/>
    <w:rsid w:val="00D45946"/>
    <w:rsid w:val="00D46934"/>
    <w:rsid w:val="00D46CD9"/>
    <w:rsid w:val="00D51AAF"/>
    <w:rsid w:val="00D54DDD"/>
    <w:rsid w:val="00D557E3"/>
    <w:rsid w:val="00D559CD"/>
    <w:rsid w:val="00D55A72"/>
    <w:rsid w:val="00D561F3"/>
    <w:rsid w:val="00D56C4F"/>
    <w:rsid w:val="00D578C1"/>
    <w:rsid w:val="00D6023B"/>
    <w:rsid w:val="00D62C8A"/>
    <w:rsid w:val="00D635EE"/>
    <w:rsid w:val="00D63942"/>
    <w:rsid w:val="00D63E7D"/>
    <w:rsid w:val="00D659EC"/>
    <w:rsid w:val="00D65DC3"/>
    <w:rsid w:val="00D669AA"/>
    <w:rsid w:val="00D671BC"/>
    <w:rsid w:val="00D67DE7"/>
    <w:rsid w:val="00D70140"/>
    <w:rsid w:val="00D7100D"/>
    <w:rsid w:val="00D71FED"/>
    <w:rsid w:val="00D73AF0"/>
    <w:rsid w:val="00D75893"/>
    <w:rsid w:val="00D758C5"/>
    <w:rsid w:val="00D76B2E"/>
    <w:rsid w:val="00D77C79"/>
    <w:rsid w:val="00D80FA4"/>
    <w:rsid w:val="00D8149E"/>
    <w:rsid w:val="00D836D1"/>
    <w:rsid w:val="00D8372E"/>
    <w:rsid w:val="00D83FE8"/>
    <w:rsid w:val="00D872D9"/>
    <w:rsid w:val="00D876E0"/>
    <w:rsid w:val="00D87CBB"/>
    <w:rsid w:val="00D9460B"/>
    <w:rsid w:val="00D94D8D"/>
    <w:rsid w:val="00D9522B"/>
    <w:rsid w:val="00D95A58"/>
    <w:rsid w:val="00D97391"/>
    <w:rsid w:val="00D97AB2"/>
    <w:rsid w:val="00D97B8D"/>
    <w:rsid w:val="00D97C9D"/>
    <w:rsid w:val="00DA050F"/>
    <w:rsid w:val="00DA1AD0"/>
    <w:rsid w:val="00DA3F67"/>
    <w:rsid w:val="00DA458C"/>
    <w:rsid w:val="00DA468B"/>
    <w:rsid w:val="00DA4BAC"/>
    <w:rsid w:val="00DA4CB1"/>
    <w:rsid w:val="00DA54F7"/>
    <w:rsid w:val="00DA6637"/>
    <w:rsid w:val="00DA7D11"/>
    <w:rsid w:val="00DB2193"/>
    <w:rsid w:val="00DB2C5F"/>
    <w:rsid w:val="00DB3087"/>
    <w:rsid w:val="00DB34E5"/>
    <w:rsid w:val="00DB4B5F"/>
    <w:rsid w:val="00DB4D57"/>
    <w:rsid w:val="00DB50B9"/>
    <w:rsid w:val="00DB5D57"/>
    <w:rsid w:val="00DB7593"/>
    <w:rsid w:val="00DB76CC"/>
    <w:rsid w:val="00DC0426"/>
    <w:rsid w:val="00DC0DA6"/>
    <w:rsid w:val="00DC20E5"/>
    <w:rsid w:val="00DC2A5E"/>
    <w:rsid w:val="00DC2CF9"/>
    <w:rsid w:val="00DC2D89"/>
    <w:rsid w:val="00DC3DDA"/>
    <w:rsid w:val="00DC3FC1"/>
    <w:rsid w:val="00DC7F21"/>
    <w:rsid w:val="00DD097B"/>
    <w:rsid w:val="00DD0B99"/>
    <w:rsid w:val="00DD1972"/>
    <w:rsid w:val="00DD3E29"/>
    <w:rsid w:val="00DD47A8"/>
    <w:rsid w:val="00DD5C5B"/>
    <w:rsid w:val="00DD6497"/>
    <w:rsid w:val="00DD662B"/>
    <w:rsid w:val="00DD718C"/>
    <w:rsid w:val="00DD7469"/>
    <w:rsid w:val="00DD7981"/>
    <w:rsid w:val="00DE0CFF"/>
    <w:rsid w:val="00DE22D2"/>
    <w:rsid w:val="00DE3086"/>
    <w:rsid w:val="00DE370C"/>
    <w:rsid w:val="00DE3C10"/>
    <w:rsid w:val="00DE4072"/>
    <w:rsid w:val="00DE5A0D"/>
    <w:rsid w:val="00DE66EC"/>
    <w:rsid w:val="00DE748D"/>
    <w:rsid w:val="00DE7495"/>
    <w:rsid w:val="00DE7C61"/>
    <w:rsid w:val="00DF0149"/>
    <w:rsid w:val="00DF0A15"/>
    <w:rsid w:val="00DF10AB"/>
    <w:rsid w:val="00DF1442"/>
    <w:rsid w:val="00DF1F3A"/>
    <w:rsid w:val="00DF2623"/>
    <w:rsid w:val="00DF3973"/>
    <w:rsid w:val="00DF39A9"/>
    <w:rsid w:val="00DF43FE"/>
    <w:rsid w:val="00DF4ED7"/>
    <w:rsid w:val="00DF6DEF"/>
    <w:rsid w:val="00DF6E6F"/>
    <w:rsid w:val="00DF73A3"/>
    <w:rsid w:val="00E0085D"/>
    <w:rsid w:val="00E0236C"/>
    <w:rsid w:val="00E02A3E"/>
    <w:rsid w:val="00E02FCC"/>
    <w:rsid w:val="00E03301"/>
    <w:rsid w:val="00E037FB"/>
    <w:rsid w:val="00E042F1"/>
    <w:rsid w:val="00E04D58"/>
    <w:rsid w:val="00E0669D"/>
    <w:rsid w:val="00E06A03"/>
    <w:rsid w:val="00E07CBE"/>
    <w:rsid w:val="00E10496"/>
    <w:rsid w:val="00E10682"/>
    <w:rsid w:val="00E11479"/>
    <w:rsid w:val="00E12074"/>
    <w:rsid w:val="00E12F59"/>
    <w:rsid w:val="00E140FF"/>
    <w:rsid w:val="00E14278"/>
    <w:rsid w:val="00E161FC"/>
    <w:rsid w:val="00E167B2"/>
    <w:rsid w:val="00E20AC1"/>
    <w:rsid w:val="00E21E3B"/>
    <w:rsid w:val="00E25450"/>
    <w:rsid w:val="00E25B35"/>
    <w:rsid w:val="00E25D3F"/>
    <w:rsid w:val="00E26426"/>
    <w:rsid w:val="00E27D28"/>
    <w:rsid w:val="00E30D5E"/>
    <w:rsid w:val="00E30DA6"/>
    <w:rsid w:val="00E32977"/>
    <w:rsid w:val="00E32D49"/>
    <w:rsid w:val="00E32D7B"/>
    <w:rsid w:val="00E34791"/>
    <w:rsid w:val="00E355FB"/>
    <w:rsid w:val="00E368CC"/>
    <w:rsid w:val="00E36987"/>
    <w:rsid w:val="00E37502"/>
    <w:rsid w:val="00E400FE"/>
    <w:rsid w:val="00E40F90"/>
    <w:rsid w:val="00E416BA"/>
    <w:rsid w:val="00E41709"/>
    <w:rsid w:val="00E42DB2"/>
    <w:rsid w:val="00E5000E"/>
    <w:rsid w:val="00E52616"/>
    <w:rsid w:val="00E52F94"/>
    <w:rsid w:val="00E54B87"/>
    <w:rsid w:val="00E5555C"/>
    <w:rsid w:val="00E55570"/>
    <w:rsid w:val="00E5601A"/>
    <w:rsid w:val="00E560DB"/>
    <w:rsid w:val="00E56421"/>
    <w:rsid w:val="00E56D11"/>
    <w:rsid w:val="00E56D4E"/>
    <w:rsid w:val="00E57799"/>
    <w:rsid w:val="00E60354"/>
    <w:rsid w:val="00E60413"/>
    <w:rsid w:val="00E6234F"/>
    <w:rsid w:val="00E629E8"/>
    <w:rsid w:val="00E62A2C"/>
    <w:rsid w:val="00E63BB3"/>
    <w:rsid w:val="00E64601"/>
    <w:rsid w:val="00E65CAE"/>
    <w:rsid w:val="00E65E89"/>
    <w:rsid w:val="00E66B59"/>
    <w:rsid w:val="00E70D29"/>
    <w:rsid w:val="00E71E02"/>
    <w:rsid w:val="00E726CB"/>
    <w:rsid w:val="00E727BA"/>
    <w:rsid w:val="00E734A1"/>
    <w:rsid w:val="00E74C10"/>
    <w:rsid w:val="00E77160"/>
    <w:rsid w:val="00E801A9"/>
    <w:rsid w:val="00E80599"/>
    <w:rsid w:val="00E81E71"/>
    <w:rsid w:val="00E826B6"/>
    <w:rsid w:val="00E82C58"/>
    <w:rsid w:val="00E8564B"/>
    <w:rsid w:val="00E86074"/>
    <w:rsid w:val="00E86835"/>
    <w:rsid w:val="00E86839"/>
    <w:rsid w:val="00E874CE"/>
    <w:rsid w:val="00E91822"/>
    <w:rsid w:val="00E91E61"/>
    <w:rsid w:val="00E91F2A"/>
    <w:rsid w:val="00E920EF"/>
    <w:rsid w:val="00E92957"/>
    <w:rsid w:val="00E9427B"/>
    <w:rsid w:val="00E945B1"/>
    <w:rsid w:val="00E949B3"/>
    <w:rsid w:val="00E961F5"/>
    <w:rsid w:val="00E96D2C"/>
    <w:rsid w:val="00EA17C2"/>
    <w:rsid w:val="00EA2AE7"/>
    <w:rsid w:val="00EA2D8E"/>
    <w:rsid w:val="00EA2E23"/>
    <w:rsid w:val="00EA2E4A"/>
    <w:rsid w:val="00EA2FB3"/>
    <w:rsid w:val="00EA37CF"/>
    <w:rsid w:val="00EA3B07"/>
    <w:rsid w:val="00EA3E18"/>
    <w:rsid w:val="00EA3F1A"/>
    <w:rsid w:val="00EA4150"/>
    <w:rsid w:val="00EA45D5"/>
    <w:rsid w:val="00EA51A9"/>
    <w:rsid w:val="00EA5EE7"/>
    <w:rsid w:val="00EA66C1"/>
    <w:rsid w:val="00EA6FAB"/>
    <w:rsid w:val="00EB0C89"/>
    <w:rsid w:val="00EB10B7"/>
    <w:rsid w:val="00EB191A"/>
    <w:rsid w:val="00EB1B26"/>
    <w:rsid w:val="00EB2CE7"/>
    <w:rsid w:val="00EB36ED"/>
    <w:rsid w:val="00EB4389"/>
    <w:rsid w:val="00EB5490"/>
    <w:rsid w:val="00EB5F22"/>
    <w:rsid w:val="00EB7A21"/>
    <w:rsid w:val="00EB7EBF"/>
    <w:rsid w:val="00EC175B"/>
    <w:rsid w:val="00EC21AB"/>
    <w:rsid w:val="00EC2365"/>
    <w:rsid w:val="00EC4967"/>
    <w:rsid w:val="00ED0C03"/>
    <w:rsid w:val="00ED1E1F"/>
    <w:rsid w:val="00ED1EDE"/>
    <w:rsid w:val="00ED37A9"/>
    <w:rsid w:val="00ED3CC2"/>
    <w:rsid w:val="00ED4EA4"/>
    <w:rsid w:val="00ED540C"/>
    <w:rsid w:val="00ED618B"/>
    <w:rsid w:val="00ED6C4C"/>
    <w:rsid w:val="00ED6EF3"/>
    <w:rsid w:val="00ED7481"/>
    <w:rsid w:val="00EE110B"/>
    <w:rsid w:val="00EE19D1"/>
    <w:rsid w:val="00EE2D7D"/>
    <w:rsid w:val="00EE2F84"/>
    <w:rsid w:val="00EE5742"/>
    <w:rsid w:val="00EE5CCD"/>
    <w:rsid w:val="00EE65B9"/>
    <w:rsid w:val="00EE6AA6"/>
    <w:rsid w:val="00EE6EDD"/>
    <w:rsid w:val="00EE7AD7"/>
    <w:rsid w:val="00EF090B"/>
    <w:rsid w:val="00EF0E7F"/>
    <w:rsid w:val="00EF1FE8"/>
    <w:rsid w:val="00EF2FC7"/>
    <w:rsid w:val="00EF3314"/>
    <w:rsid w:val="00EF3B35"/>
    <w:rsid w:val="00EF4803"/>
    <w:rsid w:val="00EF499A"/>
    <w:rsid w:val="00EF4DE5"/>
    <w:rsid w:val="00EF5346"/>
    <w:rsid w:val="00EF5CBA"/>
    <w:rsid w:val="00EF6932"/>
    <w:rsid w:val="00EF69AC"/>
    <w:rsid w:val="00EF6BC4"/>
    <w:rsid w:val="00EF74BF"/>
    <w:rsid w:val="00EF7670"/>
    <w:rsid w:val="00EF76DA"/>
    <w:rsid w:val="00EF7DEA"/>
    <w:rsid w:val="00F00043"/>
    <w:rsid w:val="00F001EB"/>
    <w:rsid w:val="00F00AA5"/>
    <w:rsid w:val="00F012DB"/>
    <w:rsid w:val="00F03081"/>
    <w:rsid w:val="00F0333E"/>
    <w:rsid w:val="00F04687"/>
    <w:rsid w:val="00F04A63"/>
    <w:rsid w:val="00F04F79"/>
    <w:rsid w:val="00F0551C"/>
    <w:rsid w:val="00F05F00"/>
    <w:rsid w:val="00F06B55"/>
    <w:rsid w:val="00F104AD"/>
    <w:rsid w:val="00F1087A"/>
    <w:rsid w:val="00F10E8A"/>
    <w:rsid w:val="00F11A36"/>
    <w:rsid w:val="00F13AE0"/>
    <w:rsid w:val="00F14626"/>
    <w:rsid w:val="00F14745"/>
    <w:rsid w:val="00F161DB"/>
    <w:rsid w:val="00F16407"/>
    <w:rsid w:val="00F174A9"/>
    <w:rsid w:val="00F17C94"/>
    <w:rsid w:val="00F222C1"/>
    <w:rsid w:val="00F23374"/>
    <w:rsid w:val="00F2380C"/>
    <w:rsid w:val="00F2463D"/>
    <w:rsid w:val="00F24BEC"/>
    <w:rsid w:val="00F2557A"/>
    <w:rsid w:val="00F26814"/>
    <w:rsid w:val="00F273F9"/>
    <w:rsid w:val="00F2742B"/>
    <w:rsid w:val="00F27447"/>
    <w:rsid w:val="00F278D8"/>
    <w:rsid w:val="00F30609"/>
    <w:rsid w:val="00F30F12"/>
    <w:rsid w:val="00F30F60"/>
    <w:rsid w:val="00F31248"/>
    <w:rsid w:val="00F32F62"/>
    <w:rsid w:val="00F34AB8"/>
    <w:rsid w:val="00F35499"/>
    <w:rsid w:val="00F35E14"/>
    <w:rsid w:val="00F36006"/>
    <w:rsid w:val="00F37010"/>
    <w:rsid w:val="00F3725E"/>
    <w:rsid w:val="00F37672"/>
    <w:rsid w:val="00F37968"/>
    <w:rsid w:val="00F37CDF"/>
    <w:rsid w:val="00F406CE"/>
    <w:rsid w:val="00F40E71"/>
    <w:rsid w:val="00F41173"/>
    <w:rsid w:val="00F419B1"/>
    <w:rsid w:val="00F43BF0"/>
    <w:rsid w:val="00F4431F"/>
    <w:rsid w:val="00F448BD"/>
    <w:rsid w:val="00F47543"/>
    <w:rsid w:val="00F5015D"/>
    <w:rsid w:val="00F501BC"/>
    <w:rsid w:val="00F513EE"/>
    <w:rsid w:val="00F51D62"/>
    <w:rsid w:val="00F522E1"/>
    <w:rsid w:val="00F52419"/>
    <w:rsid w:val="00F525EA"/>
    <w:rsid w:val="00F529F4"/>
    <w:rsid w:val="00F52E28"/>
    <w:rsid w:val="00F535B3"/>
    <w:rsid w:val="00F54CF6"/>
    <w:rsid w:val="00F5618F"/>
    <w:rsid w:val="00F56A59"/>
    <w:rsid w:val="00F60352"/>
    <w:rsid w:val="00F60577"/>
    <w:rsid w:val="00F6078F"/>
    <w:rsid w:val="00F60C31"/>
    <w:rsid w:val="00F6112A"/>
    <w:rsid w:val="00F61D78"/>
    <w:rsid w:val="00F61D94"/>
    <w:rsid w:val="00F61EB5"/>
    <w:rsid w:val="00F6227A"/>
    <w:rsid w:val="00F653E2"/>
    <w:rsid w:val="00F657D2"/>
    <w:rsid w:val="00F67A58"/>
    <w:rsid w:val="00F70DAA"/>
    <w:rsid w:val="00F70F32"/>
    <w:rsid w:val="00F72B3F"/>
    <w:rsid w:val="00F72D3D"/>
    <w:rsid w:val="00F7366E"/>
    <w:rsid w:val="00F7470E"/>
    <w:rsid w:val="00F74F41"/>
    <w:rsid w:val="00F75B8E"/>
    <w:rsid w:val="00F7625C"/>
    <w:rsid w:val="00F77DAF"/>
    <w:rsid w:val="00F802F7"/>
    <w:rsid w:val="00F80D6F"/>
    <w:rsid w:val="00F81828"/>
    <w:rsid w:val="00F81B0D"/>
    <w:rsid w:val="00F8231D"/>
    <w:rsid w:val="00F82650"/>
    <w:rsid w:val="00F82C29"/>
    <w:rsid w:val="00F83D29"/>
    <w:rsid w:val="00F85DC5"/>
    <w:rsid w:val="00F85FEA"/>
    <w:rsid w:val="00F8630A"/>
    <w:rsid w:val="00F87718"/>
    <w:rsid w:val="00F87BA1"/>
    <w:rsid w:val="00F87C94"/>
    <w:rsid w:val="00F87D44"/>
    <w:rsid w:val="00F90472"/>
    <w:rsid w:val="00F91113"/>
    <w:rsid w:val="00F92382"/>
    <w:rsid w:val="00F92654"/>
    <w:rsid w:val="00F927A6"/>
    <w:rsid w:val="00F92B05"/>
    <w:rsid w:val="00F92F0A"/>
    <w:rsid w:val="00F93819"/>
    <w:rsid w:val="00F93E0A"/>
    <w:rsid w:val="00F9548C"/>
    <w:rsid w:val="00F964FD"/>
    <w:rsid w:val="00F97067"/>
    <w:rsid w:val="00FA02F5"/>
    <w:rsid w:val="00FA0D2E"/>
    <w:rsid w:val="00FA1B28"/>
    <w:rsid w:val="00FA1F3D"/>
    <w:rsid w:val="00FA225C"/>
    <w:rsid w:val="00FA240B"/>
    <w:rsid w:val="00FA2598"/>
    <w:rsid w:val="00FA2AF2"/>
    <w:rsid w:val="00FA2CF5"/>
    <w:rsid w:val="00FA3680"/>
    <w:rsid w:val="00FA41D4"/>
    <w:rsid w:val="00FA44E9"/>
    <w:rsid w:val="00FA4764"/>
    <w:rsid w:val="00FA5047"/>
    <w:rsid w:val="00FA6015"/>
    <w:rsid w:val="00FA7240"/>
    <w:rsid w:val="00FA7FE0"/>
    <w:rsid w:val="00FB01EB"/>
    <w:rsid w:val="00FB04B3"/>
    <w:rsid w:val="00FB04CF"/>
    <w:rsid w:val="00FB0C05"/>
    <w:rsid w:val="00FB0CC5"/>
    <w:rsid w:val="00FB14E6"/>
    <w:rsid w:val="00FB1739"/>
    <w:rsid w:val="00FB1976"/>
    <w:rsid w:val="00FB23FF"/>
    <w:rsid w:val="00FB255C"/>
    <w:rsid w:val="00FB29F2"/>
    <w:rsid w:val="00FB3196"/>
    <w:rsid w:val="00FB3B96"/>
    <w:rsid w:val="00FB41AA"/>
    <w:rsid w:val="00FB4C4A"/>
    <w:rsid w:val="00FB5021"/>
    <w:rsid w:val="00FB5CA1"/>
    <w:rsid w:val="00FB6B82"/>
    <w:rsid w:val="00FB6E16"/>
    <w:rsid w:val="00FB706E"/>
    <w:rsid w:val="00FB7ED0"/>
    <w:rsid w:val="00FC0DEC"/>
    <w:rsid w:val="00FC1EB9"/>
    <w:rsid w:val="00FC56BB"/>
    <w:rsid w:val="00FC7B20"/>
    <w:rsid w:val="00FC7CA1"/>
    <w:rsid w:val="00FD03CA"/>
    <w:rsid w:val="00FD0CF0"/>
    <w:rsid w:val="00FD401F"/>
    <w:rsid w:val="00FD5F85"/>
    <w:rsid w:val="00FD63A3"/>
    <w:rsid w:val="00FD6570"/>
    <w:rsid w:val="00FD6B69"/>
    <w:rsid w:val="00FD76E4"/>
    <w:rsid w:val="00FD7D62"/>
    <w:rsid w:val="00FE02D6"/>
    <w:rsid w:val="00FE0B95"/>
    <w:rsid w:val="00FE1640"/>
    <w:rsid w:val="00FE1AD7"/>
    <w:rsid w:val="00FE1B4F"/>
    <w:rsid w:val="00FE391D"/>
    <w:rsid w:val="00FE4919"/>
    <w:rsid w:val="00FE5082"/>
    <w:rsid w:val="00FE5BD5"/>
    <w:rsid w:val="00FE6834"/>
    <w:rsid w:val="00FE7DB0"/>
    <w:rsid w:val="00FE7F1F"/>
    <w:rsid w:val="00FF02B6"/>
    <w:rsid w:val="00FF02E9"/>
    <w:rsid w:val="00FF21BF"/>
    <w:rsid w:val="00FF2F7D"/>
    <w:rsid w:val="00FF4123"/>
    <w:rsid w:val="00FF4C0D"/>
    <w:rsid w:val="00FF4FC9"/>
    <w:rsid w:val="00FF6E14"/>
    <w:rsid w:val="00FF76F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851"/>
    <w:rPr>
      <w:b/>
      <w:bCs/>
    </w:rPr>
  </w:style>
  <w:style w:type="paragraph" w:styleId="a4">
    <w:name w:val="Normal (Web)"/>
    <w:basedOn w:val="a"/>
    <w:uiPriority w:val="99"/>
    <w:unhideWhenUsed/>
    <w:rsid w:val="004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BB70BB"/>
  </w:style>
  <w:style w:type="character" w:styleId="a5">
    <w:name w:val="Hyperlink"/>
    <w:basedOn w:val="a0"/>
    <w:uiPriority w:val="99"/>
    <w:semiHidden/>
    <w:unhideWhenUsed/>
    <w:rsid w:val="00BB70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71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92090"/>
    <w:pPr>
      <w:ind w:left="720"/>
      <w:contextualSpacing/>
    </w:pPr>
  </w:style>
  <w:style w:type="paragraph" w:styleId="a9">
    <w:name w:val="No Spacing"/>
    <w:uiPriority w:val="1"/>
    <w:qFormat/>
    <w:rsid w:val="002307B7"/>
    <w:pPr>
      <w:spacing w:after="0" w:line="240" w:lineRule="auto"/>
    </w:pPr>
  </w:style>
  <w:style w:type="character" w:customStyle="1" w:styleId="bb">
    <w:name w:val="bb"/>
    <w:basedOn w:val="a0"/>
    <w:rsid w:val="002307B7"/>
  </w:style>
  <w:style w:type="character" w:styleId="aa">
    <w:name w:val="Emphasis"/>
    <w:basedOn w:val="a0"/>
    <w:uiPriority w:val="20"/>
    <w:qFormat/>
    <w:rsid w:val="002C11F4"/>
    <w:rPr>
      <w:i/>
      <w:iCs/>
    </w:rPr>
  </w:style>
  <w:style w:type="table" w:styleId="ab">
    <w:name w:val="Table Grid"/>
    <w:basedOn w:val="a1"/>
    <w:uiPriority w:val="59"/>
    <w:rsid w:val="0051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851"/>
    <w:rPr>
      <w:b/>
      <w:bCs/>
    </w:rPr>
  </w:style>
  <w:style w:type="paragraph" w:styleId="a4">
    <w:name w:val="Normal (Web)"/>
    <w:basedOn w:val="a"/>
    <w:uiPriority w:val="99"/>
    <w:unhideWhenUsed/>
    <w:rsid w:val="004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BB70BB"/>
  </w:style>
  <w:style w:type="character" w:styleId="a5">
    <w:name w:val="Hyperlink"/>
    <w:basedOn w:val="a0"/>
    <w:uiPriority w:val="99"/>
    <w:semiHidden/>
    <w:unhideWhenUsed/>
    <w:rsid w:val="00BB70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71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92090"/>
    <w:pPr>
      <w:ind w:left="720"/>
      <w:contextualSpacing/>
    </w:pPr>
  </w:style>
  <w:style w:type="paragraph" w:styleId="a9">
    <w:name w:val="No Spacing"/>
    <w:uiPriority w:val="1"/>
    <w:qFormat/>
    <w:rsid w:val="002307B7"/>
    <w:pPr>
      <w:spacing w:after="0" w:line="240" w:lineRule="auto"/>
    </w:pPr>
  </w:style>
  <w:style w:type="character" w:customStyle="1" w:styleId="bb">
    <w:name w:val="bb"/>
    <w:basedOn w:val="a0"/>
    <w:rsid w:val="002307B7"/>
  </w:style>
  <w:style w:type="character" w:styleId="aa">
    <w:name w:val="Emphasis"/>
    <w:basedOn w:val="a0"/>
    <w:uiPriority w:val="20"/>
    <w:qFormat/>
    <w:rsid w:val="002C11F4"/>
    <w:rPr>
      <w:i/>
      <w:iCs/>
    </w:rPr>
  </w:style>
  <w:style w:type="table" w:styleId="ab">
    <w:name w:val="Table Grid"/>
    <w:basedOn w:val="a1"/>
    <w:uiPriority w:val="59"/>
    <w:rsid w:val="0051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809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7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22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72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000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15178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3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9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6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3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2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9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226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30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8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0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5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7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4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7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64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5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6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7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5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7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16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5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1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9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4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0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9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9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6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redno-vsyo.ru/astma.html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2019-05-11T11:57:00Z</cp:lastPrinted>
  <dcterms:created xsi:type="dcterms:W3CDTF">2018-04-20T04:44:00Z</dcterms:created>
  <dcterms:modified xsi:type="dcterms:W3CDTF">2019-06-11T05:24:00Z</dcterms:modified>
</cp:coreProperties>
</file>